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einfach"/>
        <w:tblW w:w="0" w:type="auto"/>
        <w:tblLook w:val="04A0" w:firstRow="1" w:lastRow="0" w:firstColumn="1" w:lastColumn="0" w:noHBand="0" w:noVBand="1"/>
      </w:tblPr>
      <w:tblGrid>
        <w:gridCol w:w="7359"/>
      </w:tblGrid>
      <w:tr w:rsidR="00C65692" w14:paraId="10A805BD" w14:textId="77777777" w:rsidTr="00546F76">
        <w:trPr>
          <w:trHeight w:val="284"/>
        </w:trPr>
        <w:tc>
          <w:tcPr>
            <w:tcW w:w="7359" w:type="dxa"/>
            <w:tcMar>
              <w:top w:w="11" w:type="dxa"/>
              <w:bottom w:w="0" w:type="dxa"/>
            </w:tcMar>
          </w:tcPr>
          <w:p w14:paraId="447D2959" w14:textId="4E5D9010" w:rsidR="00D5446F" w:rsidRPr="00C65692" w:rsidRDefault="00C65692" w:rsidP="00C65692">
            <w:pPr>
              <w:pStyle w:val="OrtDatum"/>
            </w:pPr>
            <w:r>
              <w:t xml:space="preserve">Leonberg, </w:t>
            </w:r>
            <w:sdt>
              <w:sdtPr>
                <w:rPr>
                  <w:rStyle w:val="Dokumentdatum"/>
                </w:rPr>
                <w:alias w:val="Release date"/>
                <w:tag w:val=""/>
                <w:id w:val="-1507204258"/>
                <w:lock w:val="sdtLocked"/>
                <w:placeholder>
                  <w:docPart w:val="1C9D4A27B9B34427A8626F2BFF99EAF3"/>
                </w:placeholder>
                <w:dataBinding w:prefixMappings="xmlns:ns0='http://schemas.microsoft.com/office/2006/coverPageProps' " w:xpath="/ns0:CoverPageProperties[1]/ns0:PublishDate[1]" w:storeItemID="{55AF091B-3C7A-41E3-B477-F2FDAA23CFDA}"/>
                <w:date w:fullDate="2023-07-25T00:00:00Z">
                  <w:dateFormat w:val="d. MMMM yyyy"/>
                  <w:lid w:val="en-GB"/>
                  <w:storeMappedDataAs w:val="dateTime"/>
                  <w:calendar w:val="gregorian"/>
                </w:date>
              </w:sdtPr>
              <w:sdtEndPr>
                <w:rPr>
                  <w:rStyle w:val="Dokumentdatum"/>
                </w:rPr>
              </w:sdtEndPr>
              <w:sdtContent>
                <w:r w:rsidR="00B7661F">
                  <w:rPr>
                    <w:rStyle w:val="Dokumentdatum"/>
                  </w:rPr>
                  <w:t>25. July 2023</w:t>
                </w:r>
              </w:sdtContent>
            </w:sdt>
          </w:p>
        </w:tc>
      </w:tr>
      <w:tr w:rsidR="00C65692" w:rsidRPr="00D5446F" w14:paraId="6C9972F1" w14:textId="77777777" w:rsidTr="008C3798">
        <w:trPr>
          <w:trHeight w:hRule="exact" w:val="1264"/>
        </w:trPr>
        <w:tc>
          <w:tcPr>
            <w:tcW w:w="7359" w:type="dxa"/>
            <w:tcMar>
              <w:top w:w="289" w:type="dxa"/>
              <w:bottom w:w="1083" w:type="dxa"/>
            </w:tcMar>
          </w:tcPr>
          <w:p w14:paraId="43A329E6" w14:textId="0F3FD611" w:rsidR="00985266" w:rsidRPr="00196BB1" w:rsidRDefault="008F5AAB" w:rsidP="00196BB1">
            <w:pPr>
              <w:pStyle w:val="Betreff"/>
              <w:spacing w:line="360" w:lineRule="auto"/>
              <w:rPr>
                <w:sz w:val="36"/>
                <w:szCs w:val="36"/>
              </w:rPr>
            </w:pPr>
            <w:r>
              <w:rPr>
                <w:sz w:val="36"/>
              </w:rPr>
              <w:t xml:space="preserve">160 years of liveable buildings: GEZE celebrates its anniversary </w:t>
            </w:r>
          </w:p>
          <w:p w14:paraId="18F0E54D" w14:textId="2C26D920" w:rsidR="00FA67B4" w:rsidRPr="00D5446F" w:rsidRDefault="00FA67B4" w:rsidP="00752C8E">
            <w:pPr>
              <w:pStyle w:val="Betreff"/>
            </w:pPr>
          </w:p>
        </w:tc>
      </w:tr>
    </w:tbl>
    <w:p w14:paraId="60F17476" w14:textId="70310AAB" w:rsidR="007D3005" w:rsidRDefault="00B05686" w:rsidP="00D5446F">
      <w:pPr>
        <w:pStyle w:val="Vorspann"/>
      </w:pPr>
      <w:r>
        <w:t xml:space="preserve">160 years, six generations, one vision: creating liveable buildings – then, now and in the future. The company that began as a craftsman's shop in 1863 in </w:t>
      </w:r>
      <w:proofErr w:type="spellStart"/>
      <w:r>
        <w:t>Göppingen</w:t>
      </w:r>
      <w:proofErr w:type="spellEnd"/>
      <w:r>
        <w:t xml:space="preserve"> has developed into a global technology company. Today, GEZE is one of the world’s largest manufacturers and service partners </w:t>
      </w:r>
      <w:r>
        <w:rPr>
          <w:shd w:val="clear" w:color="auto" w:fill="FFFFFF"/>
        </w:rPr>
        <w:t xml:space="preserve">for innovative, modern door, window and safety technology. The successful family business has enjoyed </w:t>
      </w:r>
      <w:r>
        <w:t xml:space="preserve">an eventful past, and looks forward to an exciting future. </w:t>
      </w:r>
    </w:p>
    <w:p w14:paraId="37A5DC87" w14:textId="7109EEF9" w:rsidR="002019E3" w:rsidRDefault="002019E3" w:rsidP="00A457CA"/>
    <w:p w14:paraId="180F95A8" w14:textId="0046F179" w:rsidR="00313097" w:rsidRDefault="003009E6" w:rsidP="008C3798">
      <w:r>
        <w:t xml:space="preserve">“Our 160 year anniversary is an important moment for GEZE and another milestone in our history. We are proud of </w:t>
      </w:r>
      <w:sdt>
        <w:sdtPr>
          <w:rPr>
            <w:highlight w:val="yellow"/>
          </w:rPr>
          <w:tag w:val="goog_rdk_0"/>
          <w:id w:val="-2007587952"/>
        </w:sdtPr>
        <w:sdtEndPr/>
        <w:sdtContent/>
      </w:sdt>
      <w:sdt>
        <w:sdtPr>
          <w:rPr>
            <w:highlight w:val="yellow"/>
          </w:rPr>
          <w:tag w:val="goog_rdk_1"/>
          <w:id w:val="477419766"/>
        </w:sdtPr>
        <w:sdtEndPr/>
        <w:sdtContent/>
      </w:sdt>
      <w:sdt>
        <w:sdtPr>
          <w:rPr>
            <w:highlight w:val="yellow"/>
          </w:rPr>
          <w:tag w:val="goog_rdk_8"/>
          <w:id w:val="-1019392137"/>
        </w:sdtPr>
        <w:sdtEndPr/>
        <w:sdtContent/>
      </w:sdt>
      <w:sdt>
        <w:sdtPr>
          <w:rPr>
            <w:highlight w:val="yellow"/>
          </w:rPr>
          <w:tag w:val="goog_rdk_9"/>
          <w:id w:val="-566112468"/>
        </w:sdtPr>
        <w:sdtEndPr/>
        <w:sdtContent/>
      </w:sdt>
      <w:sdt>
        <w:sdtPr>
          <w:rPr>
            <w:highlight w:val="yellow"/>
          </w:rPr>
          <w:tag w:val="goog_rdk_17"/>
          <w:id w:val="814224582"/>
        </w:sdtPr>
        <w:sdtEndPr/>
        <w:sdtContent/>
      </w:sdt>
      <w:sdt>
        <w:sdtPr>
          <w:rPr>
            <w:highlight w:val="yellow"/>
          </w:rPr>
          <w:tag w:val="goog_rdk_18"/>
          <w:id w:val="760189596"/>
        </w:sdtPr>
        <w:sdtEndPr/>
        <w:sdtContent/>
      </w:sdt>
      <w:r>
        <w:t>our employees’ outstanding performance and of the consistency that we have demonstrated as a company over 160 years,"</w:t>
      </w:r>
      <w:sdt>
        <w:sdtPr>
          <w:tag w:val="goog_rdk_4"/>
          <w:id w:val="-2106027474"/>
        </w:sdtPr>
        <w:sdtEndPr/>
        <w:sdtContent/>
      </w:sdt>
      <w:sdt>
        <w:sdtPr>
          <w:tag w:val="goog_rdk_13"/>
          <w:id w:val="1516272953"/>
        </w:sdtPr>
        <w:sdtEndPr/>
        <w:sdtContent/>
      </w:sdt>
      <w:sdt>
        <w:sdtPr>
          <w:tag w:val="goog_rdk_23"/>
          <w:id w:val="1581333450"/>
        </w:sdtPr>
        <w:sdtEndPr/>
        <w:sdtContent>
          <w:r w:rsidR="006673A1">
            <w:t xml:space="preserve"> </w:t>
          </w:r>
        </w:sdtContent>
      </w:sdt>
      <w:r>
        <w:t xml:space="preserve">says Andrea Alber, Chief Officer Corp. Strategy &amp; Marketing at GEZE. </w:t>
      </w:r>
    </w:p>
    <w:p w14:paraId="1296491A" w14:textId="77777777" w:rsidR="009141D1" w:rsidRDefault="009141D1" w:rsidP="008C3798"/>
    <w:p w14:paraId="64963102" w14:textId="51630D6D" w:rsidR="00313097" w:rsidRPr="001512BD" w:rsidRDefault="004D598C" w:rsidP="008C3798">
      <w:pPr>
        <w:rPr>
          <w:b/>
          <w:bCs/>
        </w:rPr>
      </w:pPr>
      <w:r>
        <w:rPr>
          <w:b/>
        </w:rPr>
        <w:t>GEZE honours long-serving employees at anniversary celebration</w:t>
      </w:r>
    </w:p>
    <w:p w14:paraId="36B3FD5A" w14:textId="3AA55DDD" w:rsidR="009A31E9" w:rsidRDefault="00F1788B" w:rsidP="00770722">
      <w:r>
        <w:t xml:space="preserve">The 160th anniversary celebration, held in July, highlighted the key role that employees play in the company. This year's 43 long-serving employees were also specially honoured during the employee party – 34 of them for their 25 years of service and 9 for their 40 years of service. "Over 40 or 25 years of service, each of the honourees has followed and demonstrated our idea of innovation and helped actively shape GEZE’s development. The extraordinary commitment and loyalty of our employees have played an important role in the company’s 160-year success story", says Sandra Alber, Chief Officer Legal &amp; Finance. The company anniversary was celebrated together with all employees from all German sites at the headquarters in </w:t>
      </w:r>
      <w:proofErr w:type="spellStart"/>
      <w:r>
        <w:t>Leonberg</w:t>
      </w:r>
      <w:proofErr w:type="spellEnd"/>
      <w:r>
        <w:t>. In addition to tasty street food, the celebration offered a colourful variety of games, fun, entertainment and music – completely in line with the anniversary motto “Growing older – staying young.”</w:t>
      </w:r>
    </w:p>
    <w:p w14:paraId="5A77A418" w14:textId="77777777" w:rsidR="00064648" w:rsidRDefault="00064648" w:rsidP="00770722">
      <w:pPr>
        <w:contextualSpacing/>
        <w:rPr>
          <w:b/>
        </w:rPr>
      </w:pPr>
    </w:p>
    <w:p w14:paraId="3E1A8003" w14:textId="298E7DAA" w:rsidR="0012148F" w:rsidRDefault="0012148F" w:rsidP="00770722">
      <w:pPr>
        <w:contextualSpacing/>
        <w:rPr>
          <w:b/>
          <w:bCs/>
        </w:rPr>
      </w:pPr>
      <w:r>
        <w:rPr>
          <w:b/>
        </w:rPr>
        <w:t>Setting new standards with a pioneering spirit and force of innovation</w:t>
      </w:r>
    </w:p>
    <w:p w14:paraId="08C7274F" w14:textId="1DE73CA1" w:rsidR="00576DC8" w:rsidRDefault="000F0E2F" w:rsidP="004D30B1">
      <w:r>
        <w:t xml:space="preserve">From a craftsman's shop to a technology </w:t>
      </w:r>
      <w:sdt>
        <w:sdtPr>
          <w:tag w:val="goog_rdk_12"/>
          <w:id w:val="1833646982"/>
        </w:sdtPr>
        <w:sdtEndPr/>
        <w:sdtContent/>
      </w:sdt>
      <w:sdt>
        <w:sdtPr>
          <w:tag w:val="goog_rdk_22"/>
          <w:id w:val="-569498350"/>
        </w:sdtPr>
        <w:sdtEndPr/>
        <w:sdtContent/>
      </w:sdt>
      <w:r>
        <w:t xml:space="preserve">company, from ski bindings to automated technical building systems: </w:t>
      </w:r>
      <w:r>
        <w:rPr>
          <w:color w:val="000000"/>
          <w:shd w:val="clear" w:color="auto" w:fill="FFFFFF"/>
        </w:rPr>
        <w:t xml:space="preserve">GEZE was born from the company </w:t>
      </w:r>
      <w:proofErr w:type="spellStart"/>
      <w:r>
        <w:rPr>
          <w:color w:val="000000"/>
          <w:shd w:val="clear" w:color="auto" w:fill="FFFFFF"/>
        </w:rPr>
        <w:t>Göppinger</w:t>
      </w:r>
      <w:proofErr w:type="spellEnd"/>
      <w:r>
        <w:rPr>
          <w:color w:val="000000"/>
          <w:shd w:val="clear" w:color="auto" w:fill="FFFFFF"/>
        </w:rPr>
        <w:t xml:space="preserve"> </w:t>
      </w:r>
      <w:proofErr w:type="spellStart"/>
      <w:r>
        <w:rPr>
          <w:color w:val="000000"/>
          <w:shd w:val="clear" w:color="auto" w:fill="FFFFFF"/>
        </w:rPr>
        <w:t>Dreherei</w:t>
      </w:r>
      <w:proofErr w:type="spellEnd"/>
      <w:r>
        <w:rPr>
          <w:color w:val="000000"/>
          <w:shd w:val="clear" w:color="auto" w:fill="FFFFFF"/>
        </w:rPr>
        <w:t xml:space="preserve"> </w:t>
      </w:r>
      <w:proofErr w:type="spellStart"/>
      <w:r>
        <w:rPr>
          <w:color w:val="000000"/>
          <w:shd w:val="clear" w:color="auto" w:fill="FFFFFF"/>
        </w:rPr>
        <w:t>Vöster</w:t>
      </w:r>
      <w:proofErr w:type="spellEnd"/>
      <w:r>
        <w:rPr>
          <w:color w:val="000000"/>
          <w:shd w:val="clear" w:color="auto" w:fill="FFFFFF"/>
        </w:rPr>
        <w:t xml:space="preserve"> &amp; Co., founded in 1863. By merging the company with the united building fittings factories </w:t>
      </w:r>
      <w:proofErr w:type="spellStart"/>
      <w:r>
        <w:rPr>
          <w:color w:val="000000"/>
          <w:shd w:val="clear" w:color="auto" w:fill="FFFFFF"/>
        </w:rPr>
        <w:t>Vereinigte</w:t>
      </w:r>
      <w:proofErr w:type="spellEnd"/>
      <w:r>
        <w:rPr>
          <w:color w:val="000000"/>
          <w:shd w:val="clear" w:color="auto" w:fill="FFFFFF"/>
        </w:rPr>
        <w:t xml:space="preserve"> </w:t>
      </w:r>
      <w:proofErr w:type="spellStart"/>
      <w:r>
        <w:rPr>
          <w:color w:val="000000"/>
          <w:shd w:val="clear" w:color="auto" w:fill="FFFFFF"/>
        </w:rPr>
        <w:t>Baubeschlagfabriken</w:t>
      </w:r>
      <w:proofErr w:type="spellEnd"/>
      <w:r>
        <w:rPr>
          <w:color w:val="000000"/>
          <w:shd w:val="clear" w:color="auto" w:fill="FFFFFF"/>
        </w:rPr>
        <w:t xml:space="preserve"> Gretsch &amp; Co. GmbH in 1924 Reinhold </w:t>
      </w:r>
      <w:proofErr w:type="spellStart"/>
      <w:r>
        <w:rPr>
          <w:color w:val="000000"/>
          <w:shd w:val="clear" w:color="auto" w:fill="FFFFFF"/>
        </w:rPr>
        <w:t>Vöster</w:t>
      </w:r>
      <w:proofErr w:type="spellEnd"/>
      <w:r>
        <w:rPr>
          <w:color w:val="000000"/>
          <w:shd w:val="clear" w:color="auto" w:fill="FFFFFF"/>
        </w:rPr>
        <w:t xml:space="preserve"> paved the way for the </w:t>
      </w:r>
      <w:r>
        <w:rPr>
          <w:color w:val="000000"/>
          <w:shd w:val="clear" w:color="auto" w:fill="FFFFFF"/>
        </w:rPr>
        <w:lastRenderedPageBreak/>
        <w:t xml:space="preserve">family business today. </w:t>
      </w:r>
      <w:r>
        <w:t xml:space="preserve">Under his technical leadership, the product range was modernised and expanded: building fittings, hardware for sliding doors and GEZE's legendary ski bindings were the greatest successes of his time. </w:t>
      </w:r>
    </w:p>
    <w:p w14:paraId="49831C58" w14:textId="3142FB54" w:rsidR="00576DC8" w:rsidRDefault="00576DC8" w:rsidP="004D30B1">
      <w:bookmarkStart w:id="0" w:name="_GoBack"/>
      <w:bookmarkEnd w:id="0"/>
    </w:p>
    <w:p w14:paraId="0A5FD029" w14:textId="750EAC4B" w:rsidR="008F5AAB" w:rsidRDefault="00F061F9" w:rsidP="004D30B1">
      <w:r>
        <w:t xml:space="preserve">In 1968, his granddaughter Brigitte </w:t>
      </w:r>
      <w:proofErr w:type="spellStart"/>
      <w:r>
        <w:t>Vöster</w:t>
      </w:r>
      <w:proofErr w:type="spellEnd"/>
      <w:r>
        <w:t xml:space="preserve">-Alber became the chair of the board of management. </w:t>
      </w:r>
      <w:r w:rsidR="00792C8E">
        <w:t xml:space="preserve">She acted as the driving force behind the company's process of growth and internationalization, which continues today. With a pioneering spirit and force of innovation, the company is setting new standards throughout the industry. In 1980, </w:t>
      </w:r>
      <w:proofErr w:type="spellStart"/>
      <w:r w:rsidR="00792C8E">
        <w:t>Vereinigte</w:t>
      </w:r>
      <w:proofErr w:type="spellEnd"/>
      <w:r w:rsidR="00792C8E">
        <w:t xml:space="preserve"> </w:t>
      </w:r>
      <w:proofErr w:type="spellStart"/>
      <w:r w:rsidR="00792C8E">
        <w:t>Baubeschlagfabriken</w:t>
      </w:r>
      <w:proofErr w:type="spellEnd"/>
      <w:r w:rsidR="00792C8E">
        <w:t xml:space="preserve"> Gretsch &amp; Co. GmbH became GEZE GmbH. Hermann Alber was named Managing Director Technics at GEZE GmbH in 1984. Since 2020, the company has been led by Andrea-Alexandra Alber, Marc Philipp Alber, Sandra Daniela Alber and Tomislav </w:t>
      </w:r>
      <w:proofErr w:type="spellStart"/>
      <w:r w:rsidR="00792C8E">
        <w:t>Jagar</w:t>
      </w:r>
      <w:proofErr w:type="spellEnd"/>
      <w:r w:rsidR="00792C8E">
        <w:t>. Today, the family business is a global market leader for innovative products and system solutions in door, window and safety technology, and is making a key contribution to driving digital networking forward in building automation.</w:t>
      </w:r>
    </w:p>
    <w:p w14:paraId="0640E3DB" w14:textId="77777777" w:rsidR="000878B9" w:rsidRDefault="000878B9" w:rsidP="004D30B1"/>
    <w:p w14:paraId="72052F5D" w14:textId="3FF5107E" w:rsidR="00F2579D" w:rsidRDefault="00C04AEC" w:rsidP="00F2579D">
      <w:bookmarkStart w:id="1" w:name="_Hlk132373666"/>
      <w:r>
        <w:t xml:space="preserve">“The 160-year history of our company clearly shows how we have reinvented ourselves over time” says Marc Alber, Chief Officer Product Development &amp; Operations. “However, our focus on innovation, quality, and direct contact with our customers has never changed. Our goal is to design liveable buildings alongside our customers. That is why we would like to take this opportunity to thank our customers. Without you, we would not be where we are today. Your needs and wishes are at the heart of everything we do and drive us to new levels of excellence time and time again”. </w:t>
      </w:r>
    </w:p>
    <w:bookmarkEnd w:id="1"/>
    <w:p w14:paraId="65CCFBDB" w14:textId="424C363D" w:rsidR="008F5AAB" w:rsidRPr="000878B9" w:rsidRDefault="009B3C39" w:rsidP="004D30B1">
      <w:r>
        <w:t xml:space="preserve"> </w:t>
      </w:r>
    </w:p>
    <w:p w14:paraId="45D632CE" w14:textId="219DFF15" w:rsidR="004D30B1" w:rsidRPr="004D30B1" w:rsidRDefault="004D30B1" w:rsidP="004D30B1">
      <w:r>
        <w:rPr>
          <w:b/>
        </w:rPr>
        <w:t>GEZE is focused on the future</w:t>
      </w:r>
    </w:p>
    <w:p w14:paraId="570C094D" w14:textId="34EB20BC" w:rsidR="005835AC" w:rsidRDefault="00420C31" w:rsidP="005835AC">
      <w:r>
        <w:t xml:space="preserve">On its 160-year anniversary, GEZE looks back on a successful past and forward into an exciting future. </w:t>
      </w:r>
      <w:bookmarkStart w:id="2" w:name="_Hlk130560918"/>
      <w:r>
        <w:t xml:space="preserve">“Continuously advancing new developments </w:t>
      </w:r>
      <w:sdt>
        <w:sdtPr>
          <w:tag w:val="goog_rdk_2"/>
          <w:id w:val="362561258"/>
        </w:sdtPr>
        <w:sdtEndPr/>
        <w:sdtContent/>
      </w:sdt>
      <w:sdt>
        <w:sdtPr>
          <w:tag w:val="goog_rdk_10"/>
          <w:id w:val="-513301641"/>
        </w:sdtPr>
        <w:sdtEndPr/>
        <w:sdtContent/>
      </w:sdt>
      <w:sdt>
        <w:sdtPr>
          <w:tag w:val="goog_rdk_19"/>
          <w:id w:val="2083336055"/>
        </w:sdtPr>
        <w:sdtEndPr/>
        <w:sdtContent/>
      </w:sdt>
      <w:r>
        <w:t xml:space="preserve">and technologies </w:t>
      </w:r>
      <w:sdt>
        <w:sdtPr>
          <w:tag w:val="goog_rdk_5"/>
          <w:id w:val="1380438917"/>
        </w:sdtPr>
        <w:sdtEndPr/>
        <w:sdtContent/>
      </w:sdt>
      <w:sdt>
        <w:sdtPr>
          <w:tag w:val="goog_rdk_14"/>
          <w:id w:val="-204802743"/>
        </w:sdtPr>
        <w:sdtEndPr/>
        <w:sdtContent/>
      </w:sdt>
      <w:sdt>
        <w:sdtPr>
          <w:tag w:val="goog_rdk_24"/>
          <w:id w:val="1487515529"/>
        </w:sdtPr>
        <w:sdtEndPr/>
        <w:sdtContent/>
      </w:sdt>
      <w:r>
        <w:t xml:space="preserve">is part of our DNA”, </w:t>
      </w:r>
      <w:sdt>
        <w:sdtPr>
          <w:tag w:val="goog_rdk_3"/>
          <w:id w:val="1334105110"/>
        </w:sdtPr>
        <w:sdtEndPr/>
        <w:sdtContent/>
      </w:sdt>
      <w:sdt>
        <w:sdtPr>
          <w:tag w:val="goog_rdk_11"/>
          <w:id w:val="-1143425372"/>
        </w:sdtPr>
        <w:sdtEndPr/>
        <w:sdtContent/>
      </w:sdt>
      <w:sdt>
        <w:sdtPr>
          <w:tag w:val="goog_rdk_21"/>
          <w:id w:val="63381828"/>
        </w:sdtPr>
        <w:sdtEndPr/>
        <w:sdtContent/>
      </w:sdt>
      <w:r>
        <w:t>explains Marc Alber. “Digital networking is playing an ever more important role in this, and will be a driving force for innovation and progress in technical building systems as well”.</w:t>
      </w:r>
    </w:p>
    <w:bookmarkEnd w:id="2"/>
    <w:p w14:paraId="7F5CEB57" w14:textId="77777777" w:rsidR="000878B9" w:rsidRDefault="000878B9" w:rsidP="004D30B1">
      <w:pPr>
        <w:pStyle w:val="StandardWeb"/>
        <w:spacing w:before="0" w:beforeAutospacing="0" w:after="0" w:afterAutospacing="0"/>
        <w:rPr>
          <w:rFonts w:ascii="Arial" w:hAnsi="Arial" w:cs="Arial"/>
          <w:color w:val="000000"/>
          <w:sz w:val="18"/>
          <w:szCs w:val="18"/>
        </w:rPr>
      </w:pPr>
    </w:p>
    <w:p w14:paraId="20BF84BE" w14:textId="73BE08A1" w:rsidR="008F5AAB" w:rsidRDefault="008F5AAB" w:rsidP="00C94AE1">
      <w:pPr>
        <w:contextualSpacing/>
        <w:rPr>
          <w:color w:val="000000"/>
        </w:rPr>
      </w:pPr>
      <w:r>
        <w:t>GEZE demonstrates its innovation and creativity not only through its technology, but also through its focus on sustainability. “At GEZE, we understand that buildings will make a key contribution to reducing energy consumption and CO2 emissions for the long-term. That is why smart and energy-saving solutions are our focus, and that of our customers, more than ever before” says Sandra Alber, Chief Officer Legal &amp; Finance.</w:t>
      </w:r>
      <w:r>
        <w:rPr>
          <w:color w:val="000000"/>
        </w:rPr>
        <w:t xml:space="preserve"> To ensure products themselves are created in a sustainable way, GEZE is investing continuously in improving and converting internal processes to achieve more sustainability. </w:t>
      </w:r>
    </w:p>
    <w:p w14:paraId="5C5E0491" w14:textId="77777777" w:rsidR="00B7661F" w:rsidRDefault="00B7661F" w:rsidP="00C94AE1">
      <w:pPr>
        <w:contextualSpacing/>
        <w:rPr>
          <w:color w:val="000000"/>
        </w:rPr>
      </w:pPr>
    </w:p>
    <w:p w14:paraId="329C5D61" w14:textId="045FFE76" w:rsidR="00B7661F" w:rsidRPr="00B7661F" w:rsidRDefault="00B7661F" w:rsidP="00B7661F">
      <w:pPr>
        <w:pStyle w:val="Listenabsatz"/>
        <w:numPr>
          <w:ilvl w:val="0"/>
          <w:numId w:val="10"/>
        </w:numPr>
        <w:rPr>
          <w:rFonts w:cs="Arial"/>
          <w:color w:val="000000"/>
        </w:rPr>
      </w:pPr>
      <w:r>
        <w:rPr>
          <w:rFonts w:cs="Arial"/>
          <w:color w:val="000000"/>
        </w:rPr>
        <w:t xml:space="preserve">More about sustainability at GEZE </w:t>
      </w:r>
    </w:p>
    <w:p w14:paraId="41D17650" w14:textId="13BD26F6" w:rsidR="006673A1" w:rsidRDefault="00B7661F" w:rsidP="00B7661F">
      <w:pPr>
        <w:pStyle w:val="Listenabsatz"/>
        <w:rPr>
          <w:rFonts w:ascii="Helvetica" w:hAnsi="Helvetica" w:cs="Helvetica"/>
          <w:spacing w:val="2"/>
          <w:sz w:val="21"/>
          <w:szCs w:val="21"/>
          <w:shd w:val="clear" w:color="auto" w:fill="FAFAFA"/>
        </w:rPr>
      </w:pPr>
      <w:hyperlink r:id="rId10" w:history="1">
        <w:r w:rsidRPr="001E61F8">
          <w:rPr>
            <w:rStyle w:val="Hyperlink"/>
            <w:rFonts w:ascii="Helvetica" w:hAnsi="Helvetica" w:cs="Helvetica"/>
            <w:spacing w:val="2"/>
            <w:sz w:val="21"/>
            <w:szCs w:val="21"/>
            <w:shd w:val="clear" w:color="auto" w:fill="FAFAFA"/>
          </w:rPr>
          <w:t>https://sustainability.geze.com/en/?utm_source=PR&amp;utm_medium=Pressrelease&amp;utm_campaign=160+years</w:t>
        </w:r>
      </w:hyperlink>
      <w:r>
        <w:rPr>
          <w:rFonts w:ascii="Helvetica" w:hAnsi="Helvetica" w:cs="Helvetica"/>
          <w:spacing w:val="2"/>
          <w:sz w:val="21"/>
          <w:szCs w:val="21"/>
          <w:shd w:val="clear" w:color="auto" w:fill="FAFAFA"/>
        </w:rPr>
        <w:t xml:space="preserve"> </w:t>
      </w:r>
    </w:p>
    <w:p w14:paraId="5A8C5D31" w14:textId="77777777" w:rsidR="00B7661F" w:rsidRDefault="00B7661F" w:rsidP="00B7661F">
      <w:pPr>
        <w:pStyle w:val="Listenabsatz"/>
      </w:pPr>
    </w:p>
    <w:p w14:paraId="045DF039" w14:textId="07A4EAA9" w:rsidR="00095819" w:rsidRDefault="003018B3" w:rsidP="00B7661F">
      <w:pPr>
        <w:pStyle w:val="Listenabsatz"/>
        <w:numPr>
          <w:ilvl w:val="0"/>
          <w:numId w:val="10"/>
        </w:numPr>
      </w:pPr>
      <w:r>
        <w:lastRenderedPageBreak/>
        <w:t>Discover more about GEZE's history here</w:t>
      </w:r>
    </w:p>
    <w:p w14:paraId="758B028F" w14:textId="6E966B58" w:rsidR="00493D3A" w:rsidRDefault="00B7661F" w:rsidP="00B7661F">
      <w:pPr>
        <w:ind w:left="708"/>
      </w:pPr>
      <w:hyperlink r:id="rId11" w:history="1">
        <w:r w:rsidRPr="001E61F8">
          <w:rPr>
            <w:rStyle w:val="Hyperlink"/>
            <w:rFonts w:ascii="Helvetica" w:hAnsi="Helvetica" w:cs="Helvetica"/>
            <w:spacing w:val="2"/>
            <w:sz w:val="21"/>
            <w:szCs w:val="21"/>
            <w:shd w:val="clear" w:color="auto" w:fill="FAFAFA"/>
          </w:rPr>
          <w:t>https://160years.geze.com/?utm_source=PR&amp;utm_medium=Pressrelease&amp;utm_campaign=160+years</w:t>
        </w:r>
      </w:hyperlink>
      <w:r w:rsidR="006673A1">
        <w:rPr>
          <w:rFonts w:ascii="Helvetica" w:hAnsi="Helvetica" w:cs="Helvetica"/>
          <w:spacing w:val="2"/>
          <w:sz w:val="21"/>
          <w:szCs w:val="21"/>
          <w:shd w:val="clear" w:color="auto" w:fill="FAFAFA"/>
        </w:rPr>
        <w:t xml:space="preserve"> </w:t>
      </w:r>
    </w:p>
    <w:p w14:paraId="7B1FB691" w14:textId="0AABDA61" w:rsidR="00493D3A" w:rsidRDefault="00493D3A" w:rsidP="0008169D">
      <w:pPr>
        <w:pStyle w:val="URL"/>
      </w:pPr>
    </w:p>
    <w:p w14:paraId="2BD0A0CF" w14:textId="77777777" w:rsidR="005A1022" w:rsidRPr="00B7661F" w:rsidRDefault="005A1022" w:rsidP="00095819"/>
    <w:p w14:paraId="64AFFEA4" w14:textId="77777777" w:rsidR="005A1022" w:rsidRPr="00B7661F" w:rsidRDefault="005A1022" w:rsidP="00095819"/>
    <w:p w14:paraId="694E35EC" w14:textId="3F3672E4" w:rsidR="006B111C" w:rsidRPr="002F2A8A" w:rsidRDefault="002F2A8A" w:rsidP="006B111C">
      <w:pPr>
        <w:rPr>
          <w:b/>
          <w:lang w:val="nl-NL"/>
        </w:rPr>
      </w:pPr>
      <w:r w:rsidRPr="002F2A8A">
        <w:rPr>
          <w:b/>
          <w:lang w:val="nl-NL"/>
        </w:rPr>
        <w:t>ABOUT GEZE</w:t>
      </w:r>
      <w:r w:rsidR="006B111C" w:rsidRPr="002F2A8A">
        <w:rPr>
          <w:b/>
          <w:lang w:val="nl-NL"/>
        </w:rPr>
        <w:t xml:space="preserve"> </w:t>
      </w:r>
    </w:p>
    <w:p w14:paraId="64F72104" w14:textId="77777777" w:rsidR="002F2A8A" w:rsidRPr="002F2A8A" w:rsidRDefault="002F2A8A" w:rsidP="002F2A8A">
      <w:pPr>
        <w:pStyle w:val="tw-data-text"/>
        <w:shd w:val="clear" w:color="auto" w:fill="FFFFFF"/>
        <w:spacing w:before="180" w:beforeAutospacing="0" w:after="0" w:afterAutospacing="0"/>
        <w:rPr>
          <w:rFonts w:ascii="Arial" w:hAnsi="Arial" w:cs="Arial"/>
          <w:color w:val="002364"/>
          <w:sz w:val="18"/>
          <w:szCs w:val="18"/>
          <w:lang w:val="en-US"/>
        </w:rPr>
      </w:pPr>
      <w:r w:rsidRPr="002F2A8A">
        <w:rPr>
          <w:rStyle w:val="y2iqfc"/>
          <w:rFonts w:ascii="Arial" w:eastAsiaTheme="majorEastAsia" w:hAnsi="Arial" w:cs="Arial"/>
          <w:color w:val="000000"/>
          <w:sz w:val="18"/>
          <w:szCs w:val="18"/>
          <w:lang w:val="en"/>
        </w:rPr>
        <w:t>GEZE is one of the world's leading companies for products</w:t>
      </w:r>
      <w:r w:rsidRPr="002F2A8A">
        <w:rPr>
          <w:rFonts w:ascii="Arial" w:hAnsi="Arial" w:cs="Arial"/>
          <w:color w:val="000000"/>
          <w:sz w:val="18"/>
          <w:szCs w:val="18"/>
          <w:lang w:val="en-US"/>
        </w:rPr>
        <w:t xml:space="preserve">, system solutions and comprehensive service for doors and windows. For 160 years, the specialist for innovative and modern door and window technology has used its thorough industry and professional expertise to achieve outstanding results that make buildings more </w:t>
      </w:r>
      <w:proofErr w:type="spellStart"/>
      <w:r w:rsidRPr="002F2A8A">
        <w:rPr>
          <w:rFonts w:ascii="Arial" w:hAnsi="Arial" w:cs="Arial"/>
          <w:color w:val="000000"/>
          <w:sz w:val="18"/>
          <w:szCs w:val="18"/>
          <w:lang w:val="en-US"/>
        </w:rPr>
        <w:t>liveable</w:t>
      </w:r>
      <w:proofErr w:type="spellEnd"/>
      <w:r w:rsidRPr="002F2A8A">
        <w:rPr>
          <w:rFonts w:ascii="Arial" w:hAnsi="Arial" w:cs="Arial"/>
          <w:color w:val="000000"/>
          <w:sz w:val="18"/>
          <w:szCs w:val="18"/>
          <w:lang w:val="en-US"/>
        </w:rPr>
        <w:t>.</w:t>
      </w:r>
    </w:p>
    <w:p w14:paraId="77BA7DB4" w14:textId="77777777" w:rsidR="002F2A8A" w:rsidRPr="002F2A8A" w:rsidRDefault="002F2A8A" w:rsidP="002F2A8A">
      <w:pPr>
        <w:pStyle w:val="StandardWeb"/>
        <w:shd w:val="clear" w:color="auto" w:fill="FFFFFF"/>
        <w:spacing w:before="180" w:beforeAutospacing="0" w:after="0" w:afterAutospacing="0"/>
        <w:rPr>
          <w:rFonts w:ascii="Arial" w:hAnsi="Arial" w:cs="Arial"/>
          <w:color w:val="002364"/>
          <w:sz w:val="18"/>
          <w:szCs w:val="18"/>
        </w:rPr>
      </w:pPr>
      <w:r w:rsidRPr="002F2A8A">
        <w:rPr>
          <w:rFonts w:ascii="Arial" w:hAnsi="Arial" w:cs="Arial"/>
          <w:color w:val="000000"/>
          <w:sz w:val="18"/>
          <w:szCs w:val="18"/>
        </w:rPr>
        <w:t xml:space="preserve">GEZE employs more than 3,000 people worldwide. GEZE develops and manufactures products at our headquarters in </w:t>
      </w:r>
      <w:proofErr w:type="spellStart"/>
      <w:r w:rsidRPr="002F2A8A">
        <w:rPr>
          <w:rFonts w:ascii="Arial" w:hAnsi="Arial" w:cs="Arial"/>
          <w:color w:val="000000"/>
          <w:sz w:val="18"/>
          <w:szCs w:val="18"/>
        </w:rPr>
        <w:t>Leonberg</w:t>
      </w:r>
      <w:proofErr w:type="spellEnd"/>
      <w:r w:rsidRPr="002F2A8A">
        <w:rPr>
          <w:rFonts w:ascii="Arial" w:hAnsi="Arial" w:cs="Arial"/>
          <w:color w:val="000000"/>
          <w:sz w:val="18"/>
          <w:szCs w:val="18"/>
        </w:rPr>
        <w:t>. The company has additional production sites in China, Serbia and Turkey. With 37 subsidiaries all over the world and 6 branch offices in Germany, GEZE offers outstanding proximity to our customers and excellent service. In 2023, the family business celebrates its 160th anniversary of foundation.</w:t>
      </w:r>
    </w:p>
    <w:p w14:paraId="24D8EDE5" w14:textId="316403EB" w:rsidR="008F511E" w:rsidRPr="00CD3A53" w:rsidRDefault="008F511E" w:rsidP="002F2A8A">
      <w:pPr>
        <w:rPr>
          <w:vanish/>
        </w:rPr>
      </w:pPr>
    </w:p>
    <w:sectPr w:rsidR="008F511E" w:rsidRPr="00CD3A53" w:rsidSect="00792C8E">
      <w:headerReference w:type="default" r:id="rId12"/>
      <w:headerReference w:type="first" r:id="rId13"/>
      <w:pgSz w:w="11906" w:h="16838" w:code="9"/>
      <w:pgMar w:top="5165" w:right="2975" w:bottom="1418" w:left="1418" w:header="709" w:footer="68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D82A4" w16cex:dateUtc="2023-06-21T12:0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6534FE" w14:textId="77777777" w:rsidR="00865173" w:rsidRDefault="00865173" w:rsidP="008D6134">
      <w:pPr>
        <w:spacing w:line="240" w:lineRule="auto"/>
      </w:pPr>
      <w:r>
        <w:separator/>
      </w:r>
    </w:p>
  </w:endnote>
  <w:endnote w:type="continuationSeparator" w:id="0">
    <w:p w14:paraId="6A716AE2" w14:textId="77777777" w:rsidR="00865173" w:rsidRDefault="00865173" w:rsidP="008D6134">
      <w:pPr>
        <w:spacing w:line="240" w:lineRule="auto"/>
      </w:pPr>
      <w:r>
        <w:continuationSeparator/>
      </w:r>
    </w:p>
  </w:endnote>
  <w:endnote w:type="continuationNotice" w:id="1">
    <w:p w14:paraId="51258741" w14:textId="77777777" w:rsidR="00865173" w:rsidRDefault="0086517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595C7" w14:textId="77777777" w:rsidR="00865173" w:rsidRDefault="00865173" w:rsidP="008D6134">
      <w:pPr>
        <w:spacing w:line="240" w:lineRule="auto"/>
      </w:pPr>
      <w:r>
        <w:separator/>
      </w:r>
    </w:p>
  </w:footnote>
  <w:footnote w:type="continuationSeparator" w:id="0">
    <w:p w14:paraId="3715E1AE" w14:textId="77777777" w:rsidR="00865173" w:rsidRDefault="00865173" w:rsidP="008D6134">
      <w:pPr>
        <w:spacing w:line="240" w:lineRule="auto"/>
      </w:pPr>
      <w:r>
        <w:continuationSeparator/>
      </w:r>
    </w:p>
  </w:footnote>
  <w:footnote w:type="continuationNotice" w:id="1">
    <w:p w14:paraId="02F6C591" w14:textId="77777777" w:rsidR="00865173" w:rsidRDefault="0086517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einfach"/>
      <w:tblpPr w:leftFromText="142" w:rightFromText="142" w:vertAnchor="page" w:tblpY="2796"/>
      <w:tblW w:w="0" w:type="auto"/>
      <w:tblLook w:val="04A0" w:firstRow="1" w:lastRow="0" w:firstColumn="1" w:lastColumn="0" w:noHBand="0" w:noVBand="1"/>
    </w:tblPr>
    <w:tblGrid>
      <w:gridCol w:w="7359"/>
    </w:tblGrid>
    <w:tr w:rsidR="00B05F6C" w:rsidRPr="00064648" w14:paraId="7502EBEE" w14:textId="77777777" w:rsidTr="00B556B7">
      <w:trPr>
        <w:trHeight w:hRule="exact" w:val="204"/>
      </w:trPr>
      <w:tc>
        <w:tcPr>
          <w:tcW w:w="7359" w:type="dxa"/>
          <w:tcMar>
            <w:bottom w:w="45" w:type="dxa"/>
          </w:tcMar>
        </w:tcPr>
        <w:p w14:paraId="28D45663" w14:textId="76B083E3" w:rsidR="00B05F6C" w:rsidRPr="007C2C48" w:rsidRDefault="00B05F6C" w:rsidP="00B556B7">
          <w:pPr>
            <w:pStyle w:val="Absender"/>
            <w:framePr w:hSpace="0" w:wrap="auto" w:vAnchor="margin" w:hAnchor="text" w:yAlign="inline"/>
          </w:pPr>
          <w:r>
            <w:rPr>
              <w:rStyle w:val="Auszeichnung"/>
            </w:rPr>
            <w:t>GEZE GmbH</w:t>
          </w:r>
          <w:r>
            <w:t xml:space="preserve"> </w:t>
          </w:r>
          <w:r>
            <w:rPr>
              <w:rStyle w:val="KontaktPipe"/>
              <w:sz w:val="18"/>
            </w:rPr>
            <w:t>I</w:t>
          </w:r>
          <w:r>
            <w:t xml:space="preserve"> Corporate Communications</w:t>
          </w:r>
        </w:p>
      </w:tc>
    </w:tr>
    <w:tr w:rsidR="00B05F6C" w14:paraId="3F5DDB6D" w14:textId="77777777" w:rsidTr="00B556B7">
      <w:trPr>
        <w:trHeight w:hRule="exact" w:val="425"/>
      </w:trPr>
      <w:tc>
        <w:tcPr>
          <w:tcW w:w="7359" w:type="dxa"/>
          <w:tcMar>
            <w:top w:w="210" w:type="dxa"/>
            <w:bottom w:w="57" w:type="dxa"/>
          </w:tcMar>
        </w:tcPr>
        <w:p w14:paraId="0C21ECBF" w14:textId="1EE4CE2E" w:rsidR="00B05F6C" w:rsidRDefault="00B7661F" w:rsidP="00B556B7">
          <w:pPr>
            <w:pStyle w:val="DokumenttypFolgeseiten"/>
            <w:framePr w:hSpace="0" w:wrap="auto" w:vAnchor="margin" w:yAlign="inline"/>
          </w:pPr>
          <w:r>
            <w:fldChar w:fldCharType="begin"/>
          </w:r>
          <w:r>
            <w:instrText xml:space="preserve"> REF  BM_Dokumenttyp  \* MERGEFORMAT </w:instrText>
          </w:r>
          <w:r>
            <w:fldChar w:fldCharType="separate"/>
          </w:r>
          <w:r w:rsidR="00B05F6C" w:rsidRPr="008B572B">
            <w:t>Press</w:t>
          </w:r>
          <w:r>
            <w:t xml:space="preserve"> Releas</w:t>
          </w:r>
          <w:r>
            <w:fldChar w:fldCharType="end"/>
          </w:r>
          <w:r>
            <w:t>e</w:t>
          </w:r>
        </w:p>
        <w:p w14:paraId="0C84026E" w14:textId="77777777" w:rsidR="00B05F6C" w:rsidRPr="00C65692" w:rsidRDefault="00B05F6C" w:rsidP="00B556B7">
          <w:pPr>
            <w:pStyle w:val="DokumenttypFolgeseiten"/>
            <w:framePr w:hSpace="0" w:wrap="auto" w:vAnchor="margin" w:yAlign="inline"/>
          </w:pPr>
          <w:r>
            <w:t>Ü</w:t>
          </w:r>
        </w:p>
      </w:tc>
    </w:tr>
    <w:tr w:rsidR="00B05F6C" w:rsidRPr="008A2F5C" w14:paraId="39092C42" w14:textId="77777777" w:rsidTr="00B556B7">
      <w:trPr>
        <w:trHeight w:hRule="exact" w:val="215"/>
      </w:trPr>
      <w:tc>
        <w:tcPr>
          <w:tcW w:w="7359" w:type="dxa"/>
        </w:tcPr>
        <w:p w14:paraId="0EB7B78C" w14:textId="0C1EAD25" w:rsidR="00B05F6C" w:rsidRPr="008A2F5C" w:rsidRDefault="00B05F6C" w:rsidP="00B556B7">
          <w:pPr>
            <w:pStyle w:val="DatumFolgeseiten"/>
            <w:framePr w:hSpace="0" w:wrap="auto" w:vAnchor="margin" w:yAlign="inline"/>
          </w:pPr>
          <w:r>
            <w:t xml:space="preserve">of </w:t>
          </w:r>
          <w:sdt>
            <w:sdtPr>
              <w:alias w:val="Release date"/>
              <w:tag w:val=""/>
              <w:id w:val="-575285875"/>
              <w:lock w:val="sdtLocked"/>
              <w:dataBinding w:prefixMappings="xmlns:ns0='http://schemas.microsoft.com/office/2006/coverPageProps' " w:xpath="/ns0:CoverPageProperties[1]/ns0:PublishDate[1]" w:storeItemID="{55AF091B-3C7A-41E3-B477-F2FDAA23CFDA}"/>
              <w:date w:fullDate="2023-07-25T00:00:00Z">
                <w:dateFormat w:val="dd.MM.yyyy"/>
                <w:lid w:val="en-GB"/>
                <w:storeMappedDataAs w:val="dateTime"/>
                <w:calendar w:val="gregorian"/>
              </w:date>
            </w:sdtPr>
            <w:sdtEndPr/>
            <w:sdtContent>
              <w:r w:rsidR="00B7661F">
                <w:t>25.07.2023</w:t>
              </w:r>
            </w:sdtContent>
          </w:sdt>
        </w:p>
      </w:tc>
    </w:tr>
  </w:tbl>
  <w:p w14:paraId="2FF3B4DF" w14:textId="77777777" w:rsidR="00B05F6C" w:rsidRPr="00A2525B" w:rsidRDefault="00B05F6C"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t>2</w:t>
    </w:r>
    <w:r w:rsidRPr="00A2525B">
      <w:fldChar w:fldCharType="end"/>
    </w:r>
    <w:r>
      <w:rPr>
        <w:sz w:val="9"/>
      </w:rPr>
      <w:t xml:space="preserve">  </w:t>
    </w:r>
    <w:r>
      <w:rPr>
        <w:rStyle w:val="KontaktPipe"/>
        <w:b/>
        <w:sz w:val="18"/>
      </w:rPr>
      <w:t>I</w:t>
    </w:r>
    <w:r>
      <w:rPr>
        <w:sz w:val="9"/>
      </w:rPr>
      <w:t xml:space="preserve">  </w:t>
    </w:r>
    <w:r w:rsidRPr="00372112">
      <w:rPr>
        <w:b w:val="0"/>
      </w:rPr>
      <w:fldChar w:fldCharType="begin"/>
    </w:r>
    <w:r w:rsidRPr="00372112">
      <w:rPr>
        <w:b w:val="0"/>
      </w:rPr>
      <w:instrText xml:space="preserve"> NUMPAGES  \* Arabic  \* </w:instrText>
    </w:r>
    <w:r>
      <w:rPr>
        <w:b w:val="0"/>
      </w:rPr>
      <w:instrText>CHAR</w:instrText>
    </w:r>
    <w:r w:rsidRPr="00372112">
      <w:rPr>
        <w:b w:val="0"/>
      </w:rPr>
      <w:instrText xml:space="preserve">FORMAT </w:instrText>
    </w:r>
    <w:r w:rsidRPr="00372112">
      <w:rPr>
        <w:b w:val="0"/>
      </w:rPr>
      <w:fldChar w:fldCharType="separate"/>
    </w:r>
    <w:r>
      <w:rPr>
        <w:b w:val="0"/>
      </w:rPr>
      <w:t>3</w:t>
    </w:r>
    <w:r w:rsidRPr="00372112">
      <w:rPr>
        <w:b w:val="0"/>
      </w:rPr>
      <w:fldChar w:fldCharType="end"/>
    </w:r>
  </w:p>
  <w:p w14:paraId="336EA122" w14:textId="62B47461" w:rsidR="00B05F6C" w:rsidRDefault="00B7661F">
    <w:pPr>
      <w:pStyle w:val="Kopfzeile"/>
    </w:pPr>
    <w:r>
      <w:rPr>
        <w:noProof/>
      </w:rPr>
      <w:drawing>
        <wp:anchor distT="0" distB="0" distL="114300" distR="114300" simplePos="0" relativeHeight="251662334" behindDoc="0" locked="0" layoutInCell="1" allowOverlap="1" wp14:anchorId="35F76DF8" wp14:editId="7D216BED">
          <wp:simplePos x="0" y="0"/>
          <wp:positionH relativeFrom="column">
            <wp:posOffset>4338320</wp:posOffset>
          </wp:positionH>
          <wp:positionV relativeFrom="paragraph">
            <wp:posOffset>385222</wp:posOffset>
          </wp:positionV>
          <wp:extent cx="1609725" cy="1609725"/>
          <wp:effectExtent l="0" t="0" r="9525" b="9525"/>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16097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1774D" w14:textId="77777777" w:rsidR="00B05F6C" w:rsidRPr="00A2525B" w:rsidRDefault="00B05F6C"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Pr>
        <w:rStyle w:val="Auszeichnung"/>
        <w:b/>
      </w:rPr>
      <w:t>1</w:t>
    </w:r>
    <w:r w:rsidRPr="00A2525B">
      <w:rPr>
        <w:rStyle w:val="Auszeichnung"/>
        <w:b/>
      </w:rPr>
      <w:fldChar w:fldCharType="end"/>
    </w:r>
    <w:r>
      <w:rPr>
        <w:sz w:val="9"/>
      </w:rPr>
      <w:t xml:space="preserve">  </w:t>
    </w:r>
    <w:r>
      <w:rPr>
        <w:rStyle w:val="KontaktPipe"/>
        <w:b/>
        <w:sz w:val="18"/>
      </w:rPr>
      <w:t>I</w:t>
    </w:r>
    <w:r>
      <w:rPr>
        <w:sz w:val="9"/>
      </w:rPr>
      <w:t xml:space="preserve">  </w:t>
    </w:r>
    <w:r w:rsidRPr="00A2525B">
      <w:rPr>
        <w:b w:val="0"/>
      </w:rPr>
      <w:fldChar w:fldCharType="begin"/>
    </w:r>
    <w:r w:rsidRPr="00A2525B">
      <w:rPr>
        <w:b w:val="0"/>
      </w:rPr>
      <w:instrText xml:space="preserve"> NUMPAGES  \* Arabic  \* MERGEFORMAT </w:instrText>
    </w:r>
    <w:r w:rsidRPr="00A2525B">
      <w:rPr>
        <w:b w:val="0"/>
      </w:rPr>
      <w:fldChar w:fldCharType="separate"/>
    </w:r>
    <w:r>
      <w:rPr>
        <w:b w:val="0"/>
      </w:rPr>
      <w:t>3</w:t>
    </w:r>
    <w:r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B05F6C" w:rsidRPr="00064648" w14:paraId="712537AA" w14:textId="77777777" w:rsidTr="005A529F">
      <w:trPr>
        <w:trHeight w:hRule="exact" w:val="198"/>
      </w:trPr>
      <w:tc>
        <w:tcPr>
          <w:tcW w:w="7371" w:type="dxa"/>
        </w:tcPr>
        <w:p w14:paraId="5B3A92F9" w14:textId="362EFCC9" w:rsidR="00B05F6C" w:rsidRPr="005A4E09" w:rsidRDefault="00B05F6C" w:rsidP="005A529F">
          <w:pPr>
            <w:pStyle w:val="Absender"/>
            <w:framePr w:hSpace="0" w:wrap="auto" w:vAnchor="margin" w:hAnchor="text" w:yAlign="inline"/>
          </w:pPr>
          <w:bookmarkStart w:id="3" w:name="BM_Firma"/>
          <w:r>
            <w:rPr>
              <w:rStyle w:val="Auszeichnung"/>
            </w:rPr>
            <w:t>GEZE GmbH</w:t>
          </w:r>
          <w:r>
            <w:t xml:space="preserve"> </w:t>
          </w:r>
          <w:r>
            <w:rPr>
              <w:rStyle w:val="KontaktPipe"/>
              <w:sz w:val="18"/>
            </w:rPr>
            <w:t>I</w:t>
          </w:r>
          <w:r>
            <w:t xml:space="preserve"> Corporate Communications</w:t>
          </w:r>
          <w:bookmarkEnd w:id="3"/>
        </w:p>
      </w:tc>
    </w:tr>
    <w:tr w:rsidR="00B05F6C" w:rsidRPr="005A4E09" w14:paraId="06BB55B4" w14:textId="77777777" w:rsidTr="005A529F">
      <w:trPr>
        <w:trHeight w:val="765"/>
      </w:trPr>
      <w:tc>
        <w:tcPr>
          <w:tcW w:w="7371" w:type="dxa"/>
          <w:tcMar>
            <w:top w:w="204" w:type="dxa"/>
          </w:tcMar>
        </w:tcPr>
        <w:p w14:paraId="3BD57376" w14:textId="1FB13694" w:rsidR="00B05F6C" w:rsidRPr="008B572B" w:rsidRDefault="00B05F6C" w:rsidP="005A529F">
          <w:pPr>
            <w:pStyle w:val="Dokumenttyp"/>
            <w:framePr w:hSpace="0" w:wrap="auto" w:vAnchor="margin" w:hAnchor="text" w:yAlign="inline"/>
          </w:pPr>
          <w:bookmarkStart w:id="4" w:name="BM_Dokumenttyp"/>
          <w:r>
            <w:t>Press release</w:t>
          </w:r>
          <w:bookmarkEnd w:id="4"/>
        </w:p>
      </w:tc>
    </w:tr>
  </w:tbl>
  <w:p w14:paraId="5BD39A14" w14:textId="42F8CA2A" w:rsidR="00B05F6C" w:rsidRDefault="006673A1">
    <w:pPr>
      <w:pStyle w:val="Kopfzeile"/>
    </w:pPr>
    <w:r>
      <w:rPr>
        <w:noProof/>
      </w:rPr>
      <w:drawing>
        <wp:anchor distT="0" distB="0" distL="114300" distR="114300" simplePos="0" relativeHeight="251663359" behindDoc="0" locked="0" layoutInCell="1" allowOverlap="1" wp14:anchorId="3DC44EBC" wp14:editId="41313F6E">
          <wp:simplePos x="0" y="0"/>
          <wp:positionH relativeFrom="column">
            <wp:posOffset>4204970</wp:posOffset>
          </wp:positionH>
          <wp:positionV relativeFrom="paragraph">
            <wp:posOffset>407447</wp:posOffset>
          </wp:positionV>
          <wp:extent cx="1609725" cy="1609725"/>
          <wp:effectExtent l="0" t="0" r="952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1609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t xml:space="preserve"> </w:t>
    </w:r>
    <w:r w:rsidR="00B05F6C">
      <w:rPr>
        <w:noProof/>
      </w:rPr>
      <mc:AlternateContent>
        <mc:Choice Requires="wps">
          <w:drawing>
            <wp:anchor distT="0" distB="0" distL="114300" distR="114300" simplePos="0" relativeHeight="251666432" behindDoc="1" locked="1" layoutInCell="1" allowOverlap="1" wp14:anchorId="730D6D14" wp14:editId="1BA77EA1">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A4F7D4"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dbJLIeIAAAANAQAADwAAAGRycy9kb3ducmV2LnhtbEyPMU/DMBSE&#10;dyT+g/WQ2KjjBpwS4lQVCixMLQWpmxObJMJ+jmInDf8ed4LxdKe774rtYg2Z9eh7hwLYKgGisXGq&#10;x1bA8f3lbgPEB4lKGodawI/2sC2vrwqZK3fGvZ4PoSWxBH0uBXQhDDmlvum0lX7lBo3R+3KjlSHK&#10;saVqlOdYbg1dJwmnVvYYFzo56OdON9+HyQoIb8P6VKWv6eeJ88lUc7X7qI9C3N4suycgQS/hLwwX&#10;/IgOZWSq3YTKExM145t4Jgi4f0g5kEuEPSYZkFpAljEGtCzo/xflLwAAAP//AwBQSwECLQAUAAYA&#10;CAAAACEAtoM4kv4AAADhAQAAEwAAAAAAAAAAAAAAAAAAAAAAW0NvbnRlbnRfVHlwZXNdLnhtbFBL&#10;AQItABQABgAIAAAAIQA4/SH/1gAAAJQBAAALAAAAAAAAAAAAAAAAAC8BAABfcmVscy8ucmVsc1BL&#10;AQItABQABgAIAAAAIQDaUqQmkAIAAIQFAAAOAAAAAAAAAAAAAAAAAC4CAABkcnMvZTJvRG9jLnht&#10;bFBLAQItABQABgAIAAAAIQB1sksh4gAAAA0BAAAPAAAAAAAAAAAAAAAAAOoEAABkcnMvZG93bnJl&#10;di54bWxQSwUGAAAAAAQABADzAAAA+QUAAAAA&#10;" fillcolor="#fddc35" stroked="f" strokeweight="1pt">
              <w10:wrap anchorx="page" anchory="page"/>
              <w10:anchorlock/>
            </v:rect>
          </w:pict>
        </mc:Fallback>
      </mc:AlternateContent>
    </w:r>
    <w:r w:rsidR="00B05F6C">
      <w:rPr>
        <w:noProof/>
      </w:rPr>
      <mc:AlternateContent>
        <mc:Choice Requires="wps">
          <w:drawing>
            <wp:anchor distT="0" distB="0" distL="114300" distR="114300" simplePos="0" relativeHeight="251664384" behindDoc="1" locked="1" layoutInCell="1" allowOverlap="1" wp14:anchorId="62A3A71A" wp14:editId="3B4E8CFA">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du="http://schemas.microsoft.com/office/word/2023/wordml/word16du">
          <w:pict>
            <v:rect w14:anchorId="68E5FA4D"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IEJSed4A&#10;AAAHAQAADwAAAGRycy9kb3ducmV2LnhtbEyPT0+EMBTE7yZ+h+aZeHPLH4UNS9lsDHrx5Lqa7K3Q&#10;JxDbV0ILi9/eetLjZCYzvyn3q9FswckNlgTEmwgYUmvVQJ2A09vT3RaY85KU1JZQwDc62FfXV6Us&#10;lL3QKy5H37FQQq6QAnrvx4Jz1/ZopNvYESl4n3Yy0gc5dVxN8hLKjeZJFGXcyIHCQi9HfOyx/TrO&#10;RoB/GZNznT6nH+csm3W91If35iTE7c162AHzuPq/MPziB3SoAlNjZ1KOaQHhiBdw/5BmwIKdJDmw&#10;RkCexzHwquT/+asfAAAA//8DAFBLAQItABQABgAIAAAAIQC2gziS/gAAAOEBAAATAAAAAAAAAAAA&#10;AAAAAAAAAABbQ29udGVudF9UeXBlc10ueG1sUEsBAi0AFAAGAAgAAAAhADj9If/WAAAAlAEAAAsA&#10;AAAAAAAAAAAAAAAALwEAAF9yZWxzLy5yZWxzUEsBAi0AFAAGAAgAAAAhAFTtfv54AgAAXwUAAA4A&#10;AAAAAAAAAAAAAAAALgIAAGRycy9lMm9Eb2MueG1sUEsBAi0AFAAGAAgAAAAhACBCUnneAAAABwEA&#10;AA8AAAAAAAAAAAAAAAAA0gQAAGRycy9kb3ducmV2LnhtbFBLBQYAAAAABAAEAPMAAADd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1733B"/>
    <w:multiLevelType w:val="multilevel"/>
    <w:tmpl w:val="FF26E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BD49DC"/>
    <w:multiLevelType w:val="hybridMultilevel"/>
    <w:tmpl w:val="98D808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7EE7658"/>
    <w:multiLevelType w:val="multilevel"/>
    <w:tmpl w:val="B4C8D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60190D"/>
    <w:multiLevelType w:val="hybridMultilevel"/>
    <w:tmpl w:val="205A71E8"/>
    <w:lvl w:ilvl="0" w:tplc="1220C2F0">
      <w:start w:val="34"/>
      <w:numFmt w:val="decimal"/>
      <w:lvlText w:val="%1"/>
      <w:lvlJc w:val="left"/>
      <w:pPr>
        <w:ind w:left="720" w:hanging="360"/>
      </w:pPr>
      <w:rPr>
        <w:rFonts w:hint="default"/>
        <w:sz w:val="15"/>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77C17AC"/>
    <w:multiLevelType w:val="multilevel"/>
    <w:tmpl w:val="BDE48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18D2F4D"/>
    <w:multiLevelType w:val="multilevel"/>
    <w:tmpl w:val="BEEA97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993CE8"/>
    <w:multiLevelType w:val="hybridMultilevel"/>
    <w:tmpl w:val="BDFE2AF2"/>
    <w:lvl w:ilvl="0" w:tplc="4F84F536">
      <w:start w:val="3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5EF5B8A"/>
    <w:multiLevelType w:val="multilevel"/>
    <w:tmpl w:val="139A3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76916A66"/>
    <w:multiLevelType w:val="hybridMultilevel"/>
    <w:tmpl w:val="EAFC4A64"/>
    <w:lvl w:ilvl="0" w:tplc="C908DB5C">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0"/>
  </w:num>
  <w:num w:numId="4">
    <w:abstractNumId w:val="2"/>
  </w:num>
  <w:num w:numId="5">
    <w:abstractNumId w:val="7"/>
  </w:num>
  <w:num w:numId="6">
    <w:abstractNumId w:val="1"/>
  </w:num>
  <w:num w:numId="7">
    <w:abstractNumId w:val="5"/>
  </w:num>
  <w:num w:numId="8">
    <w:abstractNumId w:val="3"/>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E84"/>
    <w:rsid w:val="00014F7B"/>
    <w:rsid w:val="00020CC9"/>
    <w:rsid w:val="00025DF7"/>
    <w:rsid w:val="00034206"/>
    <w:rsid w:val="00035396"/>
    <w:rsid w:val="0004653D"/>
    <w:rsid w:val="0004681B"/>
    <w:rsid w:val="0005443A"/>
    <w:rsid w:val="00057531"/>
    <w:rsid w:val="00057BE4"/>
    <w:rsid w:val="00062822"/>
    <w:rsid w:val="00064648"/>
    <w:rsid w:val="00076336"/>
    <w:rsid w:val="0008169D"/>
    <w:rsid w:val="00081955"/>
    <w:rsid w:val="000878B9"/>
    <w:rsid w:val="00094A49"/>
    <w:rsid w:val="00095819"/>
    <w:rsid w:val="000A6F9A"/>
    <w:rsid w:val="000B02C6"/>
    <w:rsid w:val="000C1DEE"/>
    <w:rsid w:val="000C64CB"/>
    <w:rsid w:val="000F0636"/>
    <w:rsid w:val="000F0E2F"/>
    <w:rsid w:val="00101D15"/>
    <w:rsid w:val="00110BB8"/>
    <w:rsid w:val="00113091"/>
    <w:rsid w:val="001157E0"/>
    <w:rsid w:val="00120461"/>
    <w:rsid w:val="0012148F"/>
    <w:rsid w:val="001261D2"/>
    <w:rsid w:val="00126C7A"/>
    <w:rsid w:val="00131D40"/>
    <w:rsid w:val="00137805"/>
    <w:rsid w:val="001512BD"/>
    <w:rsid w:val="001515C2"/>
    <w:rsid w:val="001615F5"/>
    <w:rsid w:val="001673EE"/>
    <w:rsid w:val="00176224"/>
    <w:rsid w:val="00176AC8"/>
    <w:rsid w:val="00196BB1"/>
    <w:rsid w:val="001A0FD2"/>
    <w:rsid w:val="001B1EB8"/>
    <w:rsid w:val="001C436F"/>
    <w:rsid w:val="001C458B"/>
    <w:rsid w:val="001E170E"/>
    <w:rsid w:val="001F462D"/>
    <w:rsid w:val="001F6E6A"/>
    <w:rsid w:val="002019E3"/>
    <w:rsid w:val="002061E2"/>
    <w:rsid w:val="0021122F"/>
    <w:rsid w:val="00213B7E"/>
    <w:rsid w:val="00220051"/>
    <w:rsid w:val="002238F5"/>
    <w:rsid w:val="00233ACD"/>
    <w:rsid w:val="00252D43"/>
    <w:rsid w:val="002627A3"/>
    <w:rsid w:val="00277AFF"/>
    <w:rsid w:val="002833C8"/>
    <w:rsid w:val="0029168E"/>
    <w:rsid w:val="0029378C"/>
    <w:rsid w:val="00295C6C"/>
    <w:rsid w:val="00295D67"/>
    <w:rsid w:val="00297320"/>
    <w:rsid w:val="002A2B85"/>
    <w:rsid w:val="002B7D62"/>
    <w:rsid w:val="002D4EAE"/>
    <w:rsid w:val="002E0E73"/>
    <w:rsid w:val="002F1A0A"/>
    <w:rsid w:val="002F2A8A"/>
    <w:rsid w:val="002F68CD"/>
    <w:rsid w:val="003009E6"/>
    <w:rsid w:val="003018B3"/>
    <w:rsid w:val="003023FF"/>
    <w:rsid w:val="0030501D"/>
    <w:rsid w:val="00313097"/>
    <w:rsid w:val="0031648C"/>
    <w:rsid w:val="00322897"/>
    <w:rsid w:val="00337DBB"/>
    <w:rsid w:val="003500F0"/>
    <w:rsid w:val="00362821"/>
    <w:rsid w:val="003660CB"/>
    <w:rsid w:val="00372112"/>
    <w:rsid w:val="003724F6"/>
    <w:rsid w:val="00381993"/>
    <w:rsid w:val="00381A1A"/>
    <w:rsid w:val="003A1C1B"/>
    <w:rsid w:val="003B21CC"/>
    <w:rsid w:val="003B3CC1"/>
    <w:rsid w:val="003B5C62"/>
    <w:rsid w:val="003B6950"/>
    <w:rsid w:val="003C0C6E"/>
    <w:rsid w:val="003C69DE"/>
    <w:rsid w:val="003D37C3"/>
    <w:rsid w:val="003D3E4F"/>
    <w:rsid w:val="003D7975"/>
    <w:rsid w:val="003F3AD4"/>
    <w:rsid w:val="003F7DD3"/>
    <w:rsid w:val="004149AA"/>
    <w:rsid w:val="00420C17"/>
    <w:rsid w:val="00420C31"/>
    <w:rsid w:val="00421CB6"/>
    <w:rsid w:val="004249F2"/>
    <w:rsid w:val="00426BD4"/>
    <w:rsid w:val="00431932"/>
    <w:rsid w:val="00441061"/>
    <w:rsid w:val="00453D8C"/>
    <w:rsid w:val="00454337"/>
    <w:rsid w:val="004578AB"/>
    <w:rsid w:val="00462C67"/>
    <w:rsid w:val="00472115"/>
    <w:rsid w:val="0047241A"/>
    <w:rsid w:val="00476F01"/>
    <w:rsid w:val="0048050B"/>
    <w:rsid w:val="0049329C"/>
    <w:rsid w:val="00493D3A"/>
    <w:rsid w:val="004A47BB"/>
    <w:rsid w:val="004B1641"/>
    <w:rsid w:val="004C2988"/>
    <w:rsid w:val="004D0B65"/>
    <w:rsid w:val="004D30B1"/>
    <w:rsid w:val="004D598C"/>
    <w:rsid w:val="004E1746"/>
    <w:rsid w:val="004E1AAA"/>
    <w:rsid w:val="004F11F0"/>
    <w:rsid w:val="004F5F28"/>
    <w:rsid w:val="00501A06"/>
    <w:rsid w:val="00506D55"/>
    <w:rsid w:val="00512C05"/>
    <w:rsid w:val="00516727"/>
    <w:rsid w:val="005177F3"/>
    <w:rsid w:val="005212A4"/>
    <w:rsid w:val="00521789"/>
    <w:rsid w:val="00525290"/>
    <w:rsid w:val="005252F5"/>
    <w:rsid w:val="0053157C"/>
    <w:rsid w:val="005333C7"/>
    <w:rsid w:val="00535431"/>
    <w:rsid w:val="005356A9"/>
    <w:rsid w:val="00546F76"/>
    <w:rsid w:val="0055141C"/>
    <w:rsid w:val="00572FD7"/>
    <w:rsid w:val="00575AEF"/>
    <w:rsid w:val="00576DC8"/>
    <w:rsid w:val="005835AC"/>
    <w:rsid w:val="00590F61"/>
    <w:rsid w:val="00591E9B"/>
    <w:rsid w:val="00595035"/>
    <w:rsid w:val="00595B52"/>
    <w:rsid w:val="005A1022"/>
    <w:rsid w:val="005A4E09"/>
    <w:rsid w:val="005A529F"/>
    <w:rsid w:val="005B17A2"/>
    <w:rsid w:val="005C406E"/>
    <w:rsid w:val="005E17DB"/>
    <w:rsid w:val="0060196E"/>
    <w:rsid w:val="006145C6"/>
    <w:rsid w:val="00627CFB"/>
    <w:rsid w:val="00632287"/>
    <w:rsid w:val="006353D9"/>
    <w:rsid w:val="00650096"/>
    <w:rsid w:val="00661485"/>
    <w:rsid w:val="006673A1"/>
    <w:rsid w:val="006713C3"/>
    <w:rsid w:val="006743FB"/>
    <w:rsid w:val="00683906"/>
    <w:rsid w:val="00687657"/>
    <w:rsid w:val="006900B5"/>
    <w:rsid w:val="006934C0"/>
    <w:rsid w:val="006A6C5D"/>
    <w:rsid w:val="006B111C"/>
    <w:rsid w:val="006B7B6F"/>
    <w:rsid w:val="006C43A2"/>
    <w:rsid w:val="006F61C6"/>
    <w:rsid w:val="007003CF"/>
    <w:rsid w:val="00702739"/>
    <w:rsid w:val="00736DFF"/>
    <w:rsid w:val="00742404"/>
    <w:rsid w:val="0074360A"/>
    <w:rsid w:val="00750CB1"/>
    <w:rsid w:val="0075198D"/>
    <w:rsid w:val="00752C8E"/>
    <w:rsid w:val="00763561"/>
    <w:rsid w:val="00766EA3"/>
    <w:rsid w:val="00770722"/>
    <w:rsid w:val="00772A8A"/>
    <w:rsid w:val="007766DC"/>
    <w:rsid w:val="00782B4B"/>
    <w:rsid w:val="00783134"/>
    <w:rsid w:val="00784F6A"/>
    <w:rsid w:val="00792C8E"/>
    <w:rsid w:val="007B569F"/>
    <w:rsid w:val="007C2C48"/>
    <w:rsid w:val="007D2B0C"/>
    <w:rsid w:val="007D3005"/>
    <w:rsid w:val="007D4F8A"/>
    <w:rsid w:val="007D52D5"/>
    <w:rsid w:val="007E6F66"/>
    <w:rsid w:val="007F0435"/>
    <w:rsid w:val="007F1615"/>
    <w:rsid w:val="00846FEA"/>
    <w:rsid w:val="008510DC"/>
    <w:rsid w:val="00853D89"/>
    <w:rsid w:val="0085473A"/>
    <w:rsid w:val="00863B08"/>
    <w:rsid w:val="008649EA"/>
    <w:rsid w:val="00865173"/>
    <w:rsid w:val="0087304F"/>
    <w:rsid w:val="00891F4B"/>
    <w:rsid w:val="00895127"/>
    <w:rsid w:val="00896987"/>
    <w:rsid w:val="008A2F5C"/>
    <w:rsid w:val="008B572B"/>
    <w:rsid w:val="008B5ABA"/>
    <w:rsid w:val="008C32F8"/>
    <w:rsid w:val="008C3798"/>
    <w:rsid w:val="008C5D1D"/>
    <w:rsid w:val="008D2213"/>
    <w:rsid w:val="008D6134"/>
    <w:rsid w:val="008E707F"/>
    <w:rsid w:val="008E7D70"/>
    <w:rsid w:val="008F0D1C"/>
    <w:rsid w:val="008F511E"/>
    <w:rsid w:val="008F5AAB"/>
    <w:rsid w:val="00901544"/>
    <w:rsid w:val="009114F1"/>
    <w:rsid w:val="009141D1"/>
    <w:rsid w:val="009149AE"/>
    <w:rsid w:val="009220B2"/>
    <w:rsid w:val="00924735"/>
    <w:rsid w:val="00925FCD"/>
    <w:rsid w:val="00941706"/>
    <w:rsid w:val="0094600A"/>
    <w:rsid w:val="00955B1B"/>
    <w:rsid w:val="00956D2E"/>
    <w:rsid w:val="009720D0"/>
    <w:rsid w:val="00980D79"/>
    <w:rsid w:val="00984FCC"/>
    <w:rsid w:val="00985266"/>
    <w:rsid w:val="00991C14"/>
    <w:rsid w:val="0099368D"/>
    <w:rsid w:val="009976A9"/>
    <w:rsid w:val="009A31E9"/>
    <w:rsid w:val="009A5749"/>
    <w:rsid w:val="009B16EE"/>
    <w:rsid w:val="009B3C39"/>
    <w:rsid w:val="009C694F"/>
    <w:rsid w:val="00A03805"/>
    <w:rsid w:val="00A13AF3"/>
    <w:rsid w:val="00A14C91"/>
    <w:rsid w:val="00A2285E"/>
    <w:rsid w:val="00A22BB1"/>
    <w:rsid w:val="00A238D8"/>
    <w:rsid w:val="00A2525B"/>
    <w:rsid w:val="00A330C9"/>
    <w:rsid w:val="00A37A65"/>
    <w:rsid w:val="00A457CA"/>
    <w:rsid w:val="00A64ED9"/>
    <w:rsid w:val="00A70AA9"/>
    <w:rsid w:val="00A72214"/>
    <w:rsid w:val="00A76844"/>
    <w:rsid w:val="00A85DF9"/>
    <w:rsid w:val="00A9034D"/>
    <w:rsid w:val="00A91680"/>
    <w:rsid w:val="00AA25C7"/>
    <w:rsid w:val="00AA7052"/>
    <w:rsid w:val="00AA718D"/>
    <w:rsid w:val="00AB4D03"/>
    <w:rsid w:val="00AB603E"/>
    <w:rsid w:val="00AC502E"/>
    <w:rsid w:val="00AC5A03"/>
    <w:rsid w:val="00AD0155"/>
    <w:rsid w:val="00AD67C6"/>
    <w:rsid w:val="00AD6CE7"/>
    <w:rsid w:val="00AE7E5B"/>
    <w:rsid w:val="00B05686"/>
    <w:rsid w:val="00B05F6C"/>
    <w:rsid w:val="00B06CCE"/>
    <w:rsid w:val="00B22183"/>
    <w:rsid w:val="00B223C4"/>
    <w:rsid w:val="00B244C5"/>
    <w:rsid w:val="00B542C6"/>
    <w:rsid w:val="00B556B7"/>
    <w:rsid w:val="00B74830"/>
    <w:rsid w:val="00B7661F"/>
    <w:rsid w:val="00BB1269"/>
    <w:rsid w:val="00BD696B"/>
    <w:rsid w:val="00BF2B94"/>
    <w:rsid w:val="00C02CDD"/>
    <w:rsid w:val="00C04AEC"/>
    <w:rsid w:val="00C232A8"/>
    <w:rsid w:val="00C3654A"/>
    <w:rsid w:val="00C405F5"/>
    <w:rsid w:val="00C40C71"/>
    <w:rsid w:val="00C65692"/>
    <w:rsid w:val="00C66D3F"/>
    <w:rsid w:val="00C94AE1"/>
    <w:rsid w:val="00CA7729"/>
    <w:rsid w:val="00CC726C"/>
    <w:rsid w:val="00CD3A53"/>
    <w:rsid w:val="00CF2310"/>
    <w:rsid w:val="00CF641B"/>
    <w:rsid w:val="00D17E84"/>
    <w:rsid w:val="00D21E65"/>
    <w:rsid w:val="00D23026"/>
    <w:rsid w:val="00D263AB"/>
    <w:rsid w:val="00D26914"/>
    <w:rsid w:val="00D2742D"/>
    <w:rsid w:val="00D31DE5"/>
    <w:rsid w:val="00D3329F"/>
    <w:rsid w:val="00D5446F"/>
    <w:rsid w:val="00D61297"/>
    <w:rsid w:val="00D827D0"/>
    <w:rsid w:val="00D96745"/>
    <w:rsid w:val="00DA6046"/>
    <w:rsid w:val="00DB4BE6"/>
    <w:rsid w:val="00DC7D49"/>
    <w:rsid w:val="00DD4BA2"/>
    <w:rsid w:val="00DE1ED3"/>
    <w:rsid w:val="00DF67D1"/>
    <w:rsid w:val="00E10257"/>
    <w:rsid w:val="00E14DEE"/>
    <w:rsid w:val="00E15820"/>
    <w:rsid w:val="00E21887"/>
    <w:rsid w:val="00E2393F"/>
    <w:rsid w:val="00E308E8"/>
    <w:rsid w:val="00E444E4"/>
    <w:rsid w:val="00E64B45"/>
    <w:rsid w:val="00E64B99"/>
    <w:rsid w:val="00E71530"/>
    <w:rsid w:val="00E83C4C"/>
    <w:rsid w:val="00E86DE0"/>
    <w:rsid w:val="00E87626"/>
    <w:rsid w:val="00E9693E"/>
    <w:rsid w:val="00EA094B"/>
    <w:rsid w:val="00EC628A"/>
    <w:rsid w:val="00EC7588"/>
    <w:rsid w:val="00EF0686"/>
    <w:rsid w:val="00F00DB1"/>
    <w:rsid w:val="00F06097"/>
    <w:rsid w:val="00F061F9"/>
    <w:rsid w:val="00F15040"/>
    <w:rsid w:val="00F1788B"/>
    <w:rsid w:val="00F2579D"/>
    <w:rsid w:val="00F2697C"/>
    <w:rsid w:val="00F46B41"/>
    <w:rsid w:val="00F7153E"/>
    <w:rsid w:val="00F86BA2"/>
    <w:rsid w:val="00F96F22"/>
    <w:rsid w:val="00FA0F07"/>
    <w:rsid w:val="00FA3C98"/>
    <w:rsid w:val="00FA5677"/>
    <w:rsid w:val="00FA67B4"/>
    <w:rsid w:val="00FC3909"/>
    <w:rsid w:val="00FC50AE"/>
    <w:rsid w:val="00FC6317"/>
    <w:rsid w:val="00FC686D"/>
    <w:rsid w:val="00FD4D3A"/>
    <w:rsid w:val="00FF503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9FAE7C7"/>
  <w15:docId w15:val="{5BAFE4D7-75E1-4476-A161-3545862A4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unhideWhenUsed/>
    <w:rsid w:val="00FA67B4"/>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paragraph" w:styleId="Funotentext">
    <w:name w:val="footnote text"/>
    <w:basedOn w:val="Standard"/>
    <w:link w:val="FunotentextZchn"/>
    <w:uiPriority w:val="99"/>
    <w:semiHidden/>
    <w:unhideWhenUsed/>
    <w:rsid w:val="00A457CA"/>
    <w:pPr>
      <w:spacing w:line="240" w:lineRule="auto"/>
    </w:pPr>
    <w:rPr>
      <w:sz w:val="20"/>
      <w:szCs w:val="20"/>
    </w:rPr>
  </w:style>
  <w:style w:type="character" w:customStyle="1" w:styleId="FunotentextZchn">
    <w:name w:val="Fußnotentext Zchn"/>
    <w:basedOn w:val="Absatz-Standardschriftart"/>
    <w:link w:val="Funotentext"/>
    <w:uiPriority w:val="99"/>
    <w:semiHidden/>
    <w:rsid w:val="00A457CA"/>
    <w:rPr>
      <w:kern w:val="4"/>
      <w:sz w:val="20"/>
      <w:szCs w:val="20"/>
    </w:rPr>
  </w:style>
  <w:style w:type="character" w:styleId="Funotenzeichen">
    <w:name w:val="footnote reference"/>
    <w:basedOn w:val="Absatz-Standardschriftart"/>
    <w:uiPriority w:val="99"/>
    <w:semiHidden/>
    <w:unhideWhenUsed/>
    <w:rsid w:val="00A457CA"/>
    <w:rPr>
      <w:vertAlign w:val="superscript"/>
    </w:rPr>
  </w:style>
  <w:style w:type="paragraph" w:customStyle="1" w:styleId="bodytext">
    <w:name w:val="bodytext"/>
    <w:basedOn w:val="Standard"/>
    <w:rsid w:val="006743FB"/>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styleId="NichtaufgelsteErwhnung">
    <w:name w:val="Unresolved Mention"/>
    <w:basedOn w:val="Absatz-Standardschriftart"/>
    <w:uiPriority w:val="99"/>
    <w:semiHidden/>
    <w:unhideWhenUsed/>
    <w:rsid w:val="00BB1269"/>
    <w:rPr>
      <w:color w:val="605E5C"/>
      <w:shd w:val="clear" w:color="auto" w:fill="E1DFDD"/>
    </w:rPr>
  </w:style>
  <w:style w:type="character" w:styleId="BesuchterLink">
    <w:name w:val="FollowedHyperlink"/>
    <w:basedOn w:val="Absatz-Standardschriftart"/>
    <w:uiPriority w:val="99"/>
    <w:semiHidden/>
    <w:unhideWhenUsed/>
    <w:rsid w:val="00120461"/>
    <w:rPr>
      <w:color w:val="954F72" w:themeColor="followedHyperlink"/>
      <w:u w:val="single"/>
    </w:rPr>
  </w:style>
  <w:style w:type="character" w:styleId="Kommentarzeichen">
    <w:name w:val="annotation reference"/>
    <w:uiPriority w:val="99"/>
    <w:semiHidden/>
    <w:unhideWhenUsed/>
    <w:rPr>
      <w:sz w:val="16"/>
      <w:szCs w:val="16"/>
    </w:rPr>
  </w:style>
  <w:style w:type="paragraph" w:styleId="Kommentartext">
    <w:name w:val="annotation text"/>
    <w:link w:val="KommentartextZchn1"/>
    <w:uiPriority w:val="99"/>
    <w:semiHidden/>
    <w:unhideWhenUsed/>
    <w:pPr>
      <w:spacing w:line="240" w:lineRule="auto"/>
    </w:pPr>
    <w:rPr>
      <w:sz w:val="20"/>
      <w:szCs w:val="20"/>
    </w:rPr>
  </w:style>
  <w:style w:type="character" w:customStyle="1" w:styleId="KommentartextZchn">
    <w:name w:val="Kommentartext Zchn"/>
    <w:basedOn w:val="Absatz-Standardschriftart"/>
    <w:uiPriority w:val="99"/>
    <w:rsid w:val="00277AFF"/>
    <w:rPr>
      <w:kern w:val="4"/>
      <w:sz w:val="20"/>
      <w:szCs w:val="20"/>
    </w:rPr>
  </w:style>
  <w:style w:type="paragraph" w:styleId="Kommentarthema">
    <w:name w:val="annotation subject"/>
    <w:basedOn w:val="Kommentartext"/>
    <w:next w:val="Kommentartext"/>
    <w:link w:val="KommentarthemaZchn1"/>
    <w:uiPriority w:val="99"/>
    <w:semiHidden/>
    <w:unhideWhenUsed/>
    <w:rPr>
      <w:b/>
      <w:bCs/>
    </w:rPr>
  </w:style>
  <w:style w:type="character" w:customStyle="1" w:styleId="KommentarthemaZchn">
    <w:name w:val="Kommentarthema Zchn"/>
    <w:basedOn w:val="KommentartextZchn"/>
    <w:uiPriority w:val="99"/>
    <w:semiHidden/>
    <w:rsid w:val="00277AFF"/>
    <w:rPr>
      <w:b/>
      <w:bCs/>
      <w:kern w:val="4"/>
      <w:sz w:val="20"/>
      <w:szCs w:val="20"/>
    </w:rPr>
  </w:style>
  <w:style w:type="paragraph" w:styleId="berarbeitung">
    <w:name w:val="Revision"/>
    <w:hidden/>
    <w:uiPriority w:val="99"/>
    <w:semiHidden/>
    <w:rsid w:val="008F5AAB"/>
    <w:pPr>
      <w:spacing w:line="240" w:lineRule="auto"/>
    </w:pPr>
    <w:rPr>
      <w:kern w:val="4"/>
    </w:rPr>
  </w:style>
  <w:style w:type="character" w:customStyle="1" w:styleId="KommentarthemaZchn1">
    <w:name w:val="Kommentarthema Zchn1"/>
    <w:basedOn w:val="KommentartextZchn1"/>
    <w:link w:val="Kommentarthema"/>
    <w:uiPriority w:val="99"/>
    <w:semiHidden/>
    <w:rPr>
      <w:b/>
      <w:bCs/>
      <w:sz w:val="20"/>
      <w:szCs w:val="20"/>
    </w:rPr>
  </w:style>
  <w:style w:type="character" w:customStyle="1" w:styleId="KommentartextZchn1">
    <w:name w:val="Kommentartext Zchn1"/>
    <w:link w:val="Kommentartext"/>
    <w:uiPriority w:val="99"/>
    <w:semiHidden/>
    <w:rPr>
      <w:sz w:val="20"/>
      <w:szCs w:val="20"/>
    </w:rPr>
  </w:style>
  <w:style w:type="paragraph" w:styleId="Listenabsatz">
    <w:name w:val="List Paragraph"/>
    <w:basedOn w:val="Standard"/>
    <w:uiPriority w:val="34"/>
    <w:qFormat/>
    <w:rsid w:val="00521789"/>
    <w:pPr>
      <w:ind w:left="720"/>
      <w:contextualSpacing/>
    </w:pPr>
  </w:style>
  <w:style w:type="paragraph" w:customStyle="1" w:styleId="tw-data-text">
    <w:name w:val="tw-data-text"/>
    <w:basedOn w:val="Standard"/>
    <w:rsid w:val="002F2A8A"/>
    <w:pPr>
      <w:spacing w:before="100" w:beforeAutospacing="1" w:after="100" w:afterAutospacing="1" w:line="240" w:lineRule="auto"/>
    </w:pPr>
    <w:rPr>
      <w:rFonts w:ascii="Times New Roman" w:eastAsia="Times New Roman" w:hAnsi="Times New Roman" w:cs="Times New Roman"/>
      <w:kern w:val="0"/>
      <w:sz w:val="24"/>
      <w:szCs w:val="24"/>
      <w:lang w:val="de-DE" w:eastAsia="zh-CN"/>
    </w:rPr>
  </w:style>
  <w:style w:type="character" w:customStyle="1" w:styleId="y2iqfc">
    <w:name w:val="y2iqfc"/>
    <w:basedOn w:val="Absatz-Standardschriftart"/>
    <w:rsid w:val="002F2A8A"/>
  </w:style>
  <w:style w:type="character" w:customStyle="1" w:styleId="underline">
    <w:name w:val="underline"/>
    <w:basedOn w:val="Absatz-Standardschriftart"/>
    <w:rsid w:val="006673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506988">
      <w:bodyDiv w:val="1"/>
      <w:marLeft w:val="0"/>
      <w:marRight w:val="0"/>
      <w:marTop w:val="0"/>
      <w:marBottom w:val="0"/>
      <w:divBdr>
        <w:top w:val="none" w:sz="0" w:space="0" w:color="auto"/>
        <w:left w:val="none" w:sz="0" w:space="0" w:color="auto"/>
        <w:bottom w:val="none" w:sz="0" w:space="0" w:color="auto"/>
        <w:right w:val="none" w:sz="0" w:space="0" w:color="auto"/>
      </w:divBdr>
    </w:div>
    <w:div w:id="259484652">
      <w:bodyDiv w:val="1"/>
      <w:marLeft w:val="0"/>
      <w:marRight w:val="0"/>
      <w:marTop w:val="0"/>
      <w:marBottom w:val="0"/>
      <w:divBdr>
        <w:top w:val="none" w:sz="0" w:space="0" w:color="auto"/>
        <w:left w:val="none" w:sz="0" w:space="0" w:color="auto"/>
        <w:bottom w:val="none" w:sz="0" w:space="0" w:color="auto"/>
        <w:right w:val="none" w:sz="0" w:space="0" w:color="auto"/>
      </w:divBdr>
    </w:div>
    <w:div w:id="741367291">
      <w:bodyDiv w:val="1"/>
      <w:marLeft w:val="0"/>
      <w:marRight w:val="0"/>
      <w:marTop w:val="0"/>
      <w:marBottom w:val="0"/>
      <w:divBdr>
        <w:top w:val="none" w:sz="0" w:space="0" w:color="auto"/>
        <w:left w:val="none" w:sz="0" w:space="0" w:color="auto"/>
        <w:bottom w:val="none" w:sz="0" w:space="0" w:color="auto"/>
        <w:right w:val="none" w:sz="0" w:space="0" w:color="auto"/>
      </w:divBdr>
    </w:div>
    <w:div w:id="745809958">
      <w:bodyDiv w:val="1"/>
      <w:marLeft w:val="0"/>
      <w:marRight w:val="0"/>
      <w:marTop w:val="0"/>
      <w:marBottom w:val="0"/>
      <w:divBdr>
        <w:top w:val="none" w:sz="0" w:space="0" w:color="auto"/>
        <w:left w:val="none" w:sz="0" w:space="0" w:color="auto"/>
        <w:bottom w:val="none" w:sz="0" w:space="0" w:color="auto"/>
        <w:right w:val="none" w:sz="0" w:space="0" w:color="auto"/>
      </w:divBdr>
    </w:div>
    <w:div w:id="811289773">
      <w:bodyDiv w:val="1"/>
      <w:marLeft w:val="0"/>
      <w:marRight w:val="0"/>
      <w:marTop w:val="0"/>
      <w:marBottom w:val="0"/>
      <w:divBdr>
        <w:top w:val="none" w:sz="0" w:space="0" w:color="auto"/>
        <w:left w:val="none" w:sz="0" w:space="0" w:color="auto"/>
        <w:bottom w:val="none" w:sz="0" w:space="0" w:color="auto"/>
        <w:right w:val="none" w:sz="0" w:space="0" w:color="auto"/>
      </w:divBdr>
    </w:div>
    <w:div w:id="819200532">
      <w:bodyDiv w:val="1"/>
      <w:marLeft w:val="0"/>
      <w:marRight w:val="0"/>
      <w:marTop w:val="0"/>
      <w:marBottom w:val="0"/>
      <w:divBdr>
        <w:top w:val="none" w:sz="0" w:space="0" w:color="auto"/>
        <w:left w:val="none" w:sz="0" w:space="0" w:color="auto"/>
        <w:bottom w:val="none" w:sz="0" w:space="0" w:color="auto"/>
        <w:right w:val="none" w:sz="0" w:space="0" w:color="auto"/>
      </w:divBdr>
    </w:div>
    <w:div w:id="837111920">
      <w:bodyDiv w:val="1"/>
      <w:marLeft w:val="0"/>
      <w:marRight w:val="0"/>
      <w:marTop w:val="0"/>
      <w:marBottom w:val="0"/>
      <w:divBdr>
        <w:top w:val="none" w:sz="0" w:space="0" w:color="auto"/>
        <w:left w:val="none" w:sz="0" w:space="0" w:color="auto"/>
        <w:bottom w:val="none" w:sz="0" w:space="0" w:color="auto"/>
        <w:right w:val="none" w:sz="0" w:space="0" w:color="auto"/>
      </w:divBdr>
    </w:div>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1097365263">
      <w:bodyDiv w:val="1"/>
      <w:marLeft w:val="0"/>
      <w:marRight w:val="0"/>
      <w:marTop w:val="0"/>
      <w:marBottom w:val="0"/>
      <w:divBdr>
        <w:top w:val="none" w:sz="0" w:space="0" w:color="auto"/>
        <w:left w:val="none" w:sz="0" w:space="0" w:color="auto"/>
        <w:bottom w:val="none" w:sz="0" w:space="0" w:color="auto"/>
        <w:right w:val="none" w:sz="0" w:space="0" w:color="auto"/>
      </w:divBdr>
    </w:div>
    <w:div w:id="1097869240">
      <w:bodyDiv w:val="1"/>
      <w:marLeft w:val="0"/>
      <w:marRight w:val="0"/>
      <w:marTop w:val="0"/>
      <w:marBottom w:val="0"/>
      <w:divBdr>
        <w:top w:val="none" w:sz="0" w:space="0" w:color="auto"/>
        <w:left w:val="none" w:sz="0" w:space="0" w:color="auto"/>
        <w:bottom w:val="none" w:sz="0" w:space="0" w:color="auto"/>
        <w:right w:val="none" w:sz="0" w:space="0" w:color="auto"/>
      </w:divBdr>
    </w:div>
    <w:div w:id="1263606608">
      <w:bodyDiv w:val="1"/>
      <w:marLeft w:val="0"/>
      <w:marRight w:val="0"/>
      <w:marTop w:val="0"/>
      <w:marBottom w:val="0"/>
      <w:divBdr>
        <w:top w:val="none" w:sz="0" w:space="0" w:color="auto"/>
        <w:left w:val="none" w:sz="0" w:space="0" w:color="auto"/>
        <w:bottom w:val="none" w:sz="0" w:space="0" w:color="auto"/>
        <w:right w:val="none" w:sz="0" w:space="0" w:color="auto"/>
      </w:divBdr>
    </w:div>
    <w:div w:id="1366297534">
      <w:bodyDiv w:val="1"/>
      <w:marLeft w:val="0"/>
      <w:marRight w:val="0"/>
      <w:marTop w:val="0"/>
      <w:marBottom w:val="0"/>
      <w:divBdr>
        <w:top w:val="none" w:sz="0" w:space="0" w:color="auto"/>
        <w:left w:val="none" w:sz="0" w:space="0" w:color="auto"/>
        <w:bottom w:val="none" w:sz="0" w:space="0" w:color="auto"/>
        <w:right w:val="none" w:sz="0" w:space="0" w:color="auto"/>
      </w:divBdr>
    </w:div>
    <w:div w:id="1476990554">
      <w:bodyDiv w:val="1"/>
      <w:marLeft w:val="0"/>
      <w:marRight w:val="0"/>
      <w:marTop w:val="0"/>
      <w:marBottom w:val="0"/>
      <w:divBdr>
        <w:top w:val="none" w:sz="0" w:space="0" w:color="auto"/>
        <w:left w:val="none" w:sz="0" w:space="0" w:color="auto"/>
        <w:bottom w:val="none" w:sz="0" w:space="0" w:color="auto"/>
        <w:right w:val="none" w:sz="0" w:space="0" w:color="auto"/>
      </w:divBdr>
      <w:divsChild>
        <w:div w:id="72706571">
          <w:marLeft w:val="0"/>
          <w:marRight w:val="0"/>
          <w:marTop w:val="0"/>
          <w:marBottom w:val="0"/>
          <w:divBdr>
            <w:top w:val="none" w:sz="0" w:space="0" w:color="auto"/>
            <w:left w:val="none" w:sz="0" w:space="0" w:color="auto"/>
            <w:bottom w:val="none" w:sz="0" w:space="0" w:color="auto"/>
            <w:right w:val="none" w:sz="0" w:space="0" w:color="auto"/>
          </w:divBdr>
        </w:div>
      </w:divsChild>
    </w:div>
    <w:div w:id="1591936878">
      <w:bodyDiv w:val="1"/>
      <w:marLeft w:val="0"/>
      <w:marRight w:val="0"/>
      <w:marTop w:val="0"/>
      <w:marBottom w:val="0"/>
      <w:divBdr>
        <w:top w:val="none" w:sz="0" w:space="0" w:color="auto"/>
        <w:left w:val="none" w:sz="0" w:space="0" w:color="auto"/>
        <w:bottom w:val="none" w:sz="0" w:space="0" w:color="auto"/>
        <w:right w:val="none" w:sz="0" w:space="0" w:color="auto"/>
      </w:divBdr>
    </w:div>
    <w:div w:id="1844583259">
      <w:bodyDiv w:val="1"/>
      <w:marLeft w:val="0"/>
      <w:marRight w:val="0"/>
      <w:marTop w:val="0"/>
      <w:marBottom w:val="0"/>
      <w:divBdr>
        <w:top w:val="none" w:sz="0" w:space="0" w:color="auto"/>
        <w:left w:val="none" w:sz="0" w:space="0" w:color="auto"/>
        <w:bottom w:val="none" w:sz="0" w:space="0" w:color="auto"/>
        <w:right w:val="none" w:sz="0" w:space="0" w:color="auto"/>
      </w:divBdr>
    </w:div>
    <w:div w:id="1852716216">
      <w:bodyDiv w:val="1"/>
      <w:marLeft w:val="0"/>
      <w:marRight w:val="0"/>
      <w:marTop w:val="0"/>
      <w:marBottom w:val="0"/>
      <w:divBdr>
        <w:top w:val="none" w:sz="0" w:space="0" w:color="auto"/>
        <w:left w:val="none" w:sz="0" w:space="0" w:color="auto"/>
        <w:bottom w:val="none" w:sz="0" w:space="0" w:color="auto"/>
        <w:right w:val="none" w:sz="0" w:space="0" w:color="auto"/>
      </w:divBdr>
    </w:div>
    <w:div w:id="2087874924">
      <w:bodyDiv w:val="1"/>
      <w:marLeft w:val="0"/>
      <w:marRight w:val="0"/>
      <w:marTop w:val="0"/>
      <w:marBottom w:val="0"/>
      <w:divBdr>
        <w:top w:val="none" w:sz="0" w:space="0" w:color="auto"/>
        <w:left w:val="none" w:sz="0" w:space="0" w:color="auto"/>
        <w:bottom w:val="none" w:sz="0" w:space="0" w:color="auto"/>
        <w:right w:val="none" w:sz="0" w:space="0" w:color="auto"/>
      </w:divBdr>
    </w:div>
    <w:div w:id="2132435475">
      <w:bodyDiv w:val="1"/>
      <w:marLeft w:val="0"/>
      <w:marRight w:val="0"/>
      <w:marTop w:val="0"/>
      <w:marBottom w:val="0"/>
      <w:divBdr>
        <w:top w:val="none" w:sz="0" w:space="0" w:color="auto"/>
        <w:left w:val="none" w:sz="0" w:space="0" w:color="auto"/>
        <w:bottom w:val="none" w:sz="0" w:space="0" w:color="auto"/>
        <w:right w:val="none" w:sz="0" w:space="0" w:color="auto"/>
      </w:divBdr>
    </w:div>
    <w:div w:id="213871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160years.geze.com/?utm_source=PR&amp;utm_medium=Pressrelease&amp;utm_campaign=160+years" TargetMode="Externa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yperlink" Target="https://sustainability.geze.com/en/?utm_source=PR&amp;utm_medium=Pressrelease&amp;utm_campaign=160+year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emi\AppData\Local\Microsoft\Windows\INetCache\Content.Outlook\SR7EJXU5\Pressemitteilung_Vorlage_160%20J_2023_D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C9D4A27B9B34427A8626F2BFF99EAF3"/>
        <w:category>
          <w:name w:val="Allgemein"/>
          <w:gallery w:val="placeholder"/>
        </w:category>
        <w:types>
          <w:type w:val="bbPlcHdr"/>
        </w:types>
        <w:behaviors>
          <w:behavior w:val="content"/>
        </w:behaviors>
        <w:guid w:val="{1D852D52-D745-4874-BFE5-BC4B7AC44885}"/>
      </w:docPartPr>
      <w:docPartBody>
        <w:p w:rsidR="00C22827" w:rsidRDefault="00B34D55">
          <w:pPr>
            <w:pStyle w:val="1C9D4A27B9B34427A8626F2BFF99EAF3"/>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AE0"/>
    <w:rsid w:val="000000E6"/>
    <w:rsid w:val="00010000"/>
    <w:rsid w:val="000653EB"/>
    <w:rsid w:val="000733C1"/>
    <w:rsid w:val="00185786"/>
    <w:rsid w:val="001920AC"/>
    <w:rsid w:val="00193CDD"/>
    <w:rsid w:val="001D0A27"/>
    <w:rsid w:val="0026490D"/>
    <w:rsid w:val="00334265"/>
    <w:rsid w:val="003B572C"/>
    <w:rsid w:val="003E691D"/>
    <w:rsid w:val="00571932"/>
    <w:rsid w:val="005A2A0E"/>
    <w:rsid w:val="005C7645"/>
    <w:rsid w:val="00614387"/>
    <w:rsid w:val="00660313"/>
    <w:rsid w:val="006A7270"/>
    <w:rsid w:val="006F09BB"/>
    <w:rsid w:val="006F0C83"/>
    <w:rsid w:val="00780B96"/>
    <w:rsid w:val="0079320A"/>
    <w:rsid w:val="007D6F51"/>
    <w:rsid w:val="00876066"/>
    <w:rsid w:val="00980DB2"/>
    <w:rsid w:val="00B34D55"/>
    <w:rsid w:val="00BC4AE0"/>
    <w:rsid w:val="00C22827"/>
    <w:rsid w:val="00C316D9"/>
    <w:rsid w:val="00C33FC5"/>
    <w:rsid w:val="00C361AC"/>
    <w:rsid w:val="00DC1784"/>
    <w:rsid w:val="00DD1191"/>
    <w:rsid w:val="00F07573"/>
    <w:rsid w:val="00F22961"/>
    <w:rsid w:val="00F6465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1C9D4A27B9B34427A8626F2BFF99EAF3">
    <w:name w:val="1C9D4A27B9B34427A8626F2BFF99EA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2023-07-25T00:00:00</PublishDate>
  <Abstract/>
  <CompanyAddress/>
  <CompanyPhone/>
  <CompanyFax/>
  <CompanyEmail/>
</CoverPageProperties>
</file>

<file path=customXml/item2.xml><?xml version="1.0" encoding="utf-8"?>
<go:gDocsCustomXmlDataStorage xmlns:r="http://schemas.openxmlformats.org/officeDocument/2006/relationships" xmlns:go="http://customooxmlschemas.google.com/" uri="GoogleDocsCustomDataVersion1">
  <go:docsCustomData xmlns:go="http://customooxmlschemas.google.com/" roundtripDataSignature="AMtx7mhZh0xyrLLmHmAPm6RQy36YR7gZ+A==">AMUW2mVFsUh2NFRuqgciZeqRBJlM/XntoQtURPLnITqHdP+ilnmyprkGYOu+JbNukGBTIUVdzvHX4XXjNmG2K9XCq4EHwXxFMXiN93rt+kKje1jzo2+VgIOTS3wwWe4zAquEDeSGnh0I9sPIebWRazhEQEhgsKQT/aIEa9gWFP9PIARQMamhbDYqjTWjO9rOnS4mlnr1wAQan1aIR+FktCARVzq0635viRJR9l+XIblpwAvYubdHkVuIfEm02C2q6X+G/Sv62XLEtCxC11WFPB/TCJTKXByqnmyq7StA+1fjqzAu/UEV6WqNs2+H59XHYgFnxhWgKeOf3CTM2olH8+BtQZmPgVOGjTMZK2U0EY8JGqbwZnHGxOTeOijqXqQL3UPrf2QNz+n6FPZd9gPiqFru7QGPVNISWMjO6sXsN8KZ4OWspxMs/Ammk1pqUMbHDUAtlALkkuMw/iDZbq5KYMlimaFQwF5MnqW07aOqoYbZ5vTL0gslxHjA9R8MC+dNwvMB5gO7PiottUV+UajBcLfl87umQ0q/7dhx1imrioaahsiV7+sNdRgbeEQeZIbFhwQLlhEsSmj3VMGtksso0kaKwD4+odKG6g2gOYXSEPiVpGMsRQ+LJH9hjPeDbRfv0oxdRkP9e1z1hFAGJbom/4omd791ktMXK+mCMn4hCXvE5ic3PkUfCf2zABd5kFehZY4EJ6OqlCWSYDlS7vr/4xySGSxKPyD43r9bCxNQ+wjbqfr2IkB9DqIHHPQeH751yaDu/GUNQY/UBBWLQK6pff0udzrYrBAatbqqSM86BaWbJwWonVISK1FFXvlhS/tTEyIsbukU5RPtlRrcQWlZ5/+kjU+4BGz3lJP1+9Hnud2tDAz958ZOtsWa5jS930pNi9VMtaHvS9cE3KutIYZ8EZmPh+e7JF6R+WGi2fBFi3KADkqv33AgP1Z+CsKsC378yEkIHBEPzVYGF1uCUwZx8PvYiXSMTA3W8a9czQlG5r8N+0Vh3eXBrZqbeCX/VLqySFWeYSviu9MAZsaEc3hAoV/cCsUEd/aRsksKY2irnZEUiSY15WR9IUcgfe0NhTUymU5AqffWrEoonAPCfwf+ZuXOImG4MsGTqpVrBrjbVqZB7LK2e30RqACaDifPRbTbvHAfDhWxxbn7zft67SLR0kVtya4VdRYahFziEK8einGxzb2h3BOeuyFgKtpGNl9nFouc5FW18YA/BpEv5nOtZrZ0lzg9PxtdBJL6zpj5626x8irom5JRdjqF28Ph4jtp/lJ44BEcc9H1iw92kUzPCPCmYp1z9koc4BCVUhI+5gVMyFiD0mQyNnovU1TGTJXh0Ncj4/i1ZS5Eqg+OzsbwFkck0uzgNrqOODCaVNXvHsvpeorWf8VAwrwOtObi2ZslbkGblexvFeOFT4ukgZAa6LUKQVHBmY5pY8Qa/xxL14lUCVf/ebavW0qFHIVROX7yYFrMqIsvnbcGHd8beLjbH4NDGzXUUXZ01p+ptkcF5E4Lg8PtgZOaj9j9vdq7cHD2vcpSD4Rd7RQdbPl9N7OoWhyXccPvm4MHluug4jbeDIjVuPUTtN5E+5/aSi1WOsHbXpvRuGCuyu2rIPRBt3SVdUnzMUKQ9qmWnaxeVK2eWOZChwE3f80WqWRGO4Cmy61kqlURra6UbLo6YyL4w6hN8Zus3QmjIBuj4pMJ6Hw3TuBfjyrf1g9qOWiBsXl0ThY11Xp4lc6hpuVsd/BHrdxNjHqSNV1JfLAnLzB3Bw8u7chi+JmjnIJM0T4ExhM48OrgjhZzashlOiVqz/qRsSyyBWH3v1o+w0miLLJsfKGB0ppmFB2QFaMGW1UzmQhjy8oUDogoRAxnFnyweSey/+fKDBFI5mlEUjYeD9zrw3Jvq0qLuOdZ0GPLo00wwUCZJvPLjdzBL9zGpCbYoYTH1OVwgCGEMWZMrkZrptqON9Tvbfl7EqSJ94BjD9jwIAbS3mPwgKSJC7EA/TvrC/sAt/LEV1OU8EjxN5vmqE0Khye6hJ8QCy+A5hFjCB2cft8mBDdPT5xOdkEApV9ThQMnbjZJUf2EwFS1jw8JO4knMLElbdznhyYTo7+Qo5SCP+ZJ4L32UQjUyrs1729BxMcCzNeIXC+Mt1tTuDNCA4H8ZEDHbzOn+U1YfUCYg+ZMyjYDmiZVUiN+2MXuQJcaboTf2uWFAweMpL70Z3cDxuaGMJUj7N3iRNK43u7FUlgc1k0jpZOKYIJXO/kR2ms/HjhnPLVWfAOMluOb7Gxol3zMpmfQHND5LIU9whbc1lBk/mJunKFmiMXhGos8eFMRS1oo47dxvofN24PMqMKWBXy1hv6xlrtj36m5cToPIOb3Lsw/FElQH36rBBjrDKoiUN3mjoOxJQk4zdFFTqF/td2XFKompe+z3AINTPIAqZuwdCGI8fuL6UXW1/VhEsI3DmMumutlbBvYyvLnCoqTTZLlHzEi/DrmrqS5Zta/vLq4IYPfn4Cmum/io2ftK56exfMnwnOGeWrIxXiFolVFcNS+NxoxTa5CGImk598Qv/wPXll6NGenq+GvzASMSFPwnYJxRrgi/s/FnD1T4iSOaBp5WIY82Ow8ueh3ciejuMF8OQhL5Ka9YGt3JvqR5yQPEFG3JeqvunvKDVcdH8QV5T0jHp+GFAPntBMiytAHOX0/Zh/3XToswlC9jw7Yc7yTU5eW9pQ19V8mNyitlKdrcBDe1pWYOEzD4a0FPg3bRxSBrLBSJCKubDD1Kv42j6zNc87amY+qxYbkmTJAHG9jeWnyS93KsJHPOvgz0f4LqyqREnBdXr0wTcrIiIOSJ2NfRYaWj4qFPtHbS6Q5gWbyK9o2B+QQDulGdrNBIJtE5js2VakkxbqHTJy3PHqEaWgL5d5oID6j2dWmO39hdZIRgXKO8VRLVp/HH6f0rYncpKelP84RPgx5OA56mZuXAmLpt3Mt+90LaZxWWCcBY7mkk/rVk1vYrRuNZIBcTD7vVhG95lge00wjcwgkwPGSWoEKL3JjcNckzXRXi3EuZN173Tl6rkazxVrnWE48lD4S0VxGcw6D0UZ23DmnWvN8PPPNiz2hLQl5ncZuce4l/ZNRyRVOCUSnmqkRdZ0vPvUjaat/Z0d9wlJheAz1NiGIH94k5v57SUoTGuT26uOYrBEzqcmkV7JAhkV+TzSP59u7HxvE//sp9y5eDPWOR+KD+NUB0aS0tcUwSHhkUOEi6qfsjtWXzv8KxCgZBGYIvs1mx+s46Uj8YlT3q1s7wVH84wogUPDD/xPca1/3rLgBDExcKadQA0yh6iDoacgDGTDzUiGvZUEH/ybgn5HKCwI4+DTeVEkyNT/L3+xgE2PDGSoG8F1XZ/84a7+l+yxwaOIRLOtzFKGw5yCucxthJuCqCNo87kGIkvMNxCoOmFc0TzVKXgpbybPDNW8MTB36ivTe5VAmkg5QV4JN9N8Cl9kYzoV6chkGi01gr6BTKvNH4lYX5jJ2gXz55QS5mPzzDN9frAz9vQGY+P/ixf+hkkmCAvKibEpHQVHZYiv6IsimuOMNi9mSqu44Nn0iTPpPo9V/DAXVbQrzpDzcnFmswzsUm1kKTbU1vyv/0cb7cdG2YXr864ZqCCbYwRitgYARXrdaDabEVLAj5qFX6QdtgYOjPfaCwtccRerYLswQ9POyOzOuniQhLnUhdX3kW0kDalSPjedRXEdcAzYPnGWA40GqNnvSBdx5kL1jES0Pk2ypIG/fbIOQlU9dGHyHThQQ5CbiI8GTtgUyZDx7rjcl14YbtI1iaiPFRKq00C2uo6vlDfMFCm7WWe56Ay3TfjVF30TKlCe2JGl+JP+egA3pZvdmAgt9AnudtrkZL1NzuapkBHr7NiWks7ftjlYQayfA3l0WALluHm7C4VtVqwK/UoRV5e0xYrBUuB5zb5eRKpZ31seM+xIj7Xz4K8ynz/RXR56m5kv75I8C/IPrWssuSg3oOVJTNO5AdUWp6PviX3gEDdvtn42ZhrXc9jP6/Q9f9ODbTfZm7LJUuDNA/dD1Nl5LXbaYmaV50KbUZG5ijSQYITAcnVXTRv0J5o7Jaqd5qdfo4w80PEMOz74G5Vm4BHcE0sbO1GtEjTT3w9Rnnd2NqZ9LrGlpU9uamdw0eRXgdXHEsUB0U3VdY66xGQV2PT/fWiK1UjY+VtDs9CWwR5QrvjLXk5EJjKwGcjxa7uNInxbUkO+fBlCZ/5m5gNJl0F0/3OeLiSgd58WzClzrcrKt+fc545M0eDDHpO9OFnwXAq816QsLTy2EwJdUvMaCpH+uC4SzTCFosOA1OWGQIavNADGvY2OnWErkBofwA9KDGNhGlDcAE/AazLP+HWQDHh2RWxDQqhTELdS8AefxUZRJUQJlRI5i+Cq8KYKq2V1vHUMZ7uRBHC+ZCj3bwSBgaEj47+u7F06VcC/mxh/dObbOWaz1+LmadbcXzSEv/WtqdwA5chbC6BYxDegIYcfj+gaGKPwLzYwiw0TOWgaIRItiK1BxAaZZIBDIoW9A7Ucpa0bM/nM8yZ+zI0RDnW1avJrQWNrZgoSzeEefz0nqk+bUpel3mZu+sTDRBZZ5n9HbmDcnXt7jANjxXLrJBLAGIvZOdXNLfrsjv6K+YPPhuN25cTXYIrYeafoxxxbLP9j9Hwo6H/X5Z6fNZk2HwAqZ0ifSmYbZgYH1OWbAhBf/prOdrMaH0jkc6exkdkX0VRMMGvZSNQLDt0K1qpJ9G5ep5y9p166jhYvj9ggv3mv2Drwvjylrqu+kcgTvbFEhVM6vDr5KnIgLiu0kfGmfEc9TcfJ8GRovMoAO2ZgxC6+s2ur7OLaBgfHnz/LUylTKBsF+UNdtvIQrymU3PCXZtDUg71+ZudkjSnx2COsih8Ow+kSIrXPWx6G/EOt7hGshf1XMLjv+s9FPvbqJtgn9i176a5sfxnQFJgVtnJtTK/cELm5NRdfUMbFwjnimPS1bVDwl1U1XymteYbRZAMleK0ed9xDTu+zstOLRGLxR0msAUuI/xREl98ZEmROXy2aGrdaXLq5gwrVX8pubPsvuFwcX0hseTtaaL+xqg1VPwY0cs/n4vAwyMyfX+cKn63PCB8gPgmgpCmZLTOsvFZPfXcOHjZdzZzlcSXK+1afpdNFSNaMnekwk1FbkiPyO0crca7H5vJu21Fpnq/RDaBM2oCB1BolFPlg9UhKVf8T5He1solBAXvhuCVg5QDMrLtIev7SlLZ3X2IZN1841611XmEY5ocNMsHrymTrSNyJSLNDnuxFO+ERbarGTyCcejPrSS4OBy91vRNySIfvGbbagZQW0B44qbFpp2F+/ZAyL6v1Fh6EnfbPiq8vI+2KRoCvIBoSGqZpHlv2UuQHoxFwcikR7uvQiEBW4/nKPxo3VRqLinNOv2xIK09PdCBnKRpabxmCGQhWAxdBjTTO//2BHF3+pqJRwPOf/HH9/68srShThfu4I14wPksoKx4luEu8B/iVDhKzRldroMGEjQMh8RzC5klGyDGj1VkjkiBlhns5Kay5asAaJFLbTuMcVKeWyZbj436E9/5Ni/R5aaSVgQaeRhs4F3FUT0FMyXZmzLQWazEzVf0E6XAGSoF/Jhz4MQJZJlmftKBUpCS2jb1gG1+WWEu7+df30x1l8F50tU+otfmvULd8c6Br19rKpiypd2rCBCmlQCofoypGmlkTKeE1zDwYvKrWzEPH9oJsWc4EJFddPuE+ZPAWlEgNyUh9FJ1UKfjlxhCpbgiI1c4X9UBJaa+rm80TtBEtqdJu6DtqvIM3dqL3zqDg9s4QAQGcojG3P6GMzkn3kiR5Z/2mJCfQ7G1AcPaR9huFcFDC3pIY9bAd8JilW6cLX6mVFipTFHU/fHMhEGQjCBcFlJ0T2JBiXXSyx8JmgNalk9GqeZSAVSsGqsLmvV+OygFh1aI/ckptxRTicP2bYtLLJ2IXPVXBFMwLKxiVXe1sPvI5zjnkYPj5O+JLYTt7dx6nfoUu4bsgAe4qU2NjrNgDAhMYNW9iI70FG+4mVujDG9R6Rqd21o+GJlxcFqoUcy3MtCfhlGEX1SZ+4Eg6gYevcSinwQZMGyLIoqWhJ/H/E8ZGHcMENqZsdU7dvOL6wawfsb6AvzKtanoEKJGl4gT1Qdu54WXPiOi5+h+EV28MIL50IVsuZBH5MXIXGO/cPlTVcQ8Joy0BXYqUgE/HDiDGTtJa89nQnrhlPSIogIvtmoyLoG8+BBcMOGnwq+w9C4lsdTj7YPM/555MuZ9AEpr4ywNOuwH/YF9zgIGMFJKPbVDtPvUOnwgu2SLGCFQufLHtYpL8EEhfnUItP6WxypzOBva8AJKcUWRs5npJxIjCpXoHHGWTk1f+vle5N9Vc784rgYYzb4ex7eHymjL1nHWjMw/UGEOSOuvCEY7rNflAnoxmIK1XxiLaaX9raFQVIf/CgoFR/06Ql+vQXTtuU0F6jr1LzTc066AQfPizfigtk495wcVNUeE3Ebc9W+trhJBL1Fm1koxE667Uv5Mo8hyx7+lr1rvtGupYcF/qzXZTWh3M0XCRMqa67YL8nrHUy8qEyjdj1vU9JBwLRJXNrgsvnqiXvKSz9kuhmGVqZk0vM1ezqMyj7eP7h3pGaG3ZTAmK0Q0zfvYa6u+povzN4tQXrKd1MHd8dFvbrdTS+43FGf5yPzijA1EpViBHtIBTv3sMPUkWfrdrr+0ZPuND4l8A9+GuYfb/a85MFWi/dTiQbv6uhIBcjI8/ew2ohlUCn5PJ0FZLAqDhpsV+oKk4vFzPYrbkEva3b1q+pMZTEw/NlWMFYI7jHV2/NF11xQD9RhtI3U6RusIwiBO/GiaD/z2O3So70Nlb6c8rLEGqEXdjQkL6eR+o/z4y/lYogvvIN8KzmdIj9TCmIK5fCKCs9Y32y53QWmYcDJaBcuVF7snJdxItWbupslRCcbqWTQ309AJaGki/xtOVttU9G9zFd88Dy0B/rlNL3hlyd6ns111v9o9D1hT5ZW0PIksjhue7e3v0i3Tj/5odk3MioFxRCftCheYM12rjdlZLkubTMaRGYE3Fl85sLURMTb4fOTMr4CkuOslF/K4y8B/+5AyPY9Wq7CX5gZi8dIgJbDPQFX+OiQ6WlK68M0+tj8f18b0XvefX53lS/3hu1fd8XtP5S4XZaF1vAgEx4gfMh43PyvzkupW3X3z5vFtywQ767QwgOxZY0UM43xk61BneTDPf57G3noZW6c5sPm6l5xMsPAlVK6pYmVxLV18VYEZsDVUkCI8k6QsMmgeyZoR8JNf8B9PZ3DEQ89Fh/Aqg9aIp6kirXhVXQcRDGlnwRhdfcJwZLe3FeF24dF5BAh2Pdx5lrCS4sOOs0sA7ExnE02W7Ur3bT3jeBJhYuJZkHSaV5gWhci1OTvrIeL5/OWvKsoP/nsZtXm/noSBQbXpyzOiNKDriaRWerDlcDVlgVYd2T6GltEqK6FwdOL9U+QBszG7gewuR9SjZQG29Z3hy/vYqSpa3yp4UAhRgLaFD/mmWQKaMWgUmm3hjObcA5RAlQdW9u7vIEQ1C/fBeU+CX0FWd1NyKztsIXtOlxx3BB3yAky8ZKf6DU2wtStCwu6HWS7SsWyvrUIudXMIOXiYWWmIex03Mo3x7x5SxS5PR/4QRHROvpJBMmOcSkNSUGGYbaYmOEoEkTIWwwxPztcTpS3kIoWOe/cJ0tqKZ7PR9feLkKj6SEePZuana4AhmqcAWsIlmqbT/3UJ+vLwdzZfjbkbvaTAeEofBYoYQrj5IIAMx9epe5jJJVFGU75gFmj6IT0ZngKukLP9JjEI/5l2X20diMgoT8GZhc3i/zsCSN6oqQTao/2/LVwy6vf9MokYBWzeNjNYNxIfx7gbXw9gAUgkXDJP0Jdf5hX5om4HV1zEAIEyM6LfhNLrsbDcPPW8DRIevDnEVyh9jCkVSjBKXnWrlUILpcwOnyBZrS8yf8mEiwL4ZtBMehvBsaMYJ7S1SOqV+/6BmfXOXboeOirxNrydMVu0BDUD7cVvPtSt0aOVE394302yam1FMh29vV3YOcrO2/v8pNa7XcbHls2KJFCM7L8Uc+hUWuL6BeLTP6IfFWnyU8VCxYD+JB5K90ebHBR+fS64DVZINA+kGKnhJeVEnQlB2SloiNTs0eDfixgFmA67ynhaoPT+jVved32NuUU9MzN1Gz7+XIEMr17F2iXqPrQIbqBLpNkGyXiA09SxW7ecMYDJFl8oxPzlx4ZxtuDJPA6B/qs/7l7xU4J0l02D26d0bJxyJp9pEBdckGXVa/O0g+9ChhJL2xLC/6ffTXvlrm6LGhREf9nV9SQ9ANEEUqgO5BGV+apqH52jthhSFLgzBFXb65i6YavRaJtprf9LqcZ+1G0QKUvnC7Y+S6LNpnYpvQ+l6AYiyF56hBhYL4RLoaBSntZ8ImmrssgVx2HXifJ0DKIBwdSFyOMKySNGC8eTu2o6zAiobo/Oh4LBwh0dv3Qix0SdnDdV6tg6K/ojj+Zw265LkSnpb6+TpgbKuoxTzWOMf/b5byxa0AlOkkTMzwsu/Pv45jbzW2ksQqVBxg/wLhYR1RH+5GNpA1AE4LwsQoJcMLLHKDYOExZDwSEysqGu/T6nU8eMoQqxg/xWetBRchHJBBUtHpOTn59nLZ8CBEJnOZpS2yNgD/NrwyqOFKyWqtyd1XIvd39OJwy3PfJDcYfnxLNJsKTT3sGNLN+yXWq9Opl55Q9SsMoXCIKaFHypclzP3d7e8hApntGzx0VhMzwLPrvI6/YzLAZA9v4tnvFtK0dg72lK0tniJyIj8mmBZ2kzMpFTipIxbUVWcd/+FzqtIZE+m49yHDsFsmOvCcrozGKnQI7deIlVDOa3tz9tsDBAjTexMQSEXxvVNOoJD3pjwDVgL8gS5v3ieMp0rwPZxl5/mcQ3KVKcpPpugtbJHNqWphbADLaYjjyNCGbZtSpOHtART60qNjTvPN0ALy0XkaO7g5bjZouumP+0IDVfhg5IAMxAwRkl8i4Asuzf5ObuZGQPjDF4AGqYv7s6ZhHH1cue+JU+zBhVN/tafQkXmNMzGs+Zy0J7wkdK9J78Oyu84QJT6e5Y6uSaPmQcNA48rXgpPhKQrqAVgV7hIA6zNZZ8jHhLPR8gGhjBgkzhAbf2m/kBprrRlioKsHXV80LbnEk2ds7toESLcFOgHJ6bdwKaIaYo00XGorAtXBpbZX0ZmPDbktZpfG2yA34RXfIKE+IedvzzGbc2jz80ARK4XmBO+CLKDsDxt0+ryxiigtrpRhA7lX8CI34Gs+QTjacdFz8aIGDzErr6G+OVp87B00zrSUSBJB2Hv2HCJXiKNK0X/1PgtAAClwscMt0wL85CU2+CD1p427qhcg3eD0f7QV1K2vIRPUMT1CX+U/Vm7yUE/bc+gJwWbTwEGx/Fujy0LGf7gsIVH091a1Y6unvfYsQBU7qRblrS+ebpUvj24RWmiKQYf32WmczLMTULidL/j6SDp1eA+bI8fsbQWEuVHwEFzNnB3zy3HzKZAFMFfXliK3x8MIgXh5m7D76IedS/XtFBy23UXb6sIYs//dlaUH1JYF/7Kh+8A+HopBVulcHTh/2T4WMh3pa9PO8/SLtpdm+4Jra6hLeDo5Rtbu91BZbm9LxRNwXTqiXH+DI4NHMLymFH9d0Z4tZftKNkk5bL5+Lx4cXrpVsY+UBgB1ADP2tzf00PYZZ9B3dxMZH7TyriEXZoQJs7WsbyugnX71jWdo+mevxilS9NHQVfmuZYZ6B5GqKkrRtBMQwfZx+GfrIlsTBuKdymg12SvueZPG8o3M8RhONpxeJF2EIQ==</go:docsCustomData>
</go:gDocsCustomXmlDataStorag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3.xml><?xml version="1.0" encoding="utf-8"?>
<ds:datastoreItem xmlns:ds="http://schemas.openxmlformats.org/officeDocument/2006/customXml" ds:itemID="{938CB6FC-96BF-479E-8123-350714496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Pressemitteilung_Vorlage_160 J_2023_DE.dotx</Template>
  <TotalTime>0</TotalTime>
  <Pages>3</Pages>
  <Words>847</Words>
  <Characters>5343</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GEZE GmbH</Company>
  <LinksUpToDate>false</LinksUpToDate>
  <CharactersWithSpaces>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Naemi</dc:creator>
  <dc:description>Press release· Office 2016;_x000d_
Version 1.0.0;_x000d_
26.11.2018</dc:description>
  <cp:lastModifiedBy>Holfelder, Heike</cp:lastModifiedBy>
  <cp:revision>4</cp:revision>
  <cp:lastPrinted>2018-11-26T15:21:00Z</cp:lastPrinted>
  <dcterms:created xsi:type="dcterms:W3CDTF">2023-07-24T11:43:00Z</dcterms:created>
  <dcterms:modified xsi:type="dcterms:W3CDTF">2023-07-25T08:18:00Z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